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D39" w:rsidRPr="00C943AB" w:rsidRDefault="000F2D39" w:rsidP="000F2D39">
      <w:pPr>
        <w:jc w:val="center"/>
        <w:rPr>
          <w:rFonts w:ascii="Times New Roman" w:hAnsi="Times New Roman" w:cs="Times New Roman"/>
          <w:b/>
          <w:sz w:val="24"/>
          <w:szCs w:val="24"/>
        </w:rPr>
      </w:pPr>
      <w:r w:rsidRPr="00C943AB">
        <w:rPr>
          <w:rFonts w:ascii="Times New Roman" w:hAnsi="Times New Roman" w:cs="Times New Roman"/>
          <w:b/>
          <w:sz w:val="24"/>
          <w:szCs w:val="24"/>
        </w:rPr>
        <w:t>Коррекция  речевых нарушений</w:t>
      </w:r>
      <w:r w:rsidRPr="00C943AB">
        <w:rPr>
          <w:rFonts w:ascii="Times New Roman" w:hAnsi="Times New Roman" w:cs="Times New Roman"/>
          <w:b/>
          <w:bCs/>
          <w:sz w:val="24"/>
          <w:szCs w:val="24"/>
        </w:rPr>
        <w:t xml:space="preserve"> у детей с тяжелыми нарушениями речи через нравственно-патриотическое воспитание в рамках проекта «Исторические дни»</w:t>
      </w:r>
      <w:r>
        <w:rPr>
          <w:rFonts w:ascii="Times New Roman" w:hAnsi="Times New Roman" w:cs="Times New Roman"/>
          <w:b/>
          <w:bCs/>
          <w:sz w:val="24"/>
          <w:szCs w:val="24"/>
        </w:rPr>
        <w:t>.</w:t>
      </w:r>
    </w:p>
    <w:p w:rsidR="000F2D39" w:rsidRPr="00450D11" w:rsidRDefault="000F2D39" w:rsidP="000F2D39">
      <w:pPr>
        <w:spacing w:after="200" w:line="276" w:lineRule="auto"/>
        <w:ind w:firstLine="708"/>
        <w:rPr>
          <w:rFonts w:ascii="Times New Roman" w:eastAsiaTheme="minorHAnsi" w:hAnsi="Times New Roman" w:cs="Times New Roman"/>
          <w:sz w:val="24"/>
          <w:szCs w:val="24"/>
          <w:lang w:eastAsia="en-US"/>
        </w:rPr>
      </w:pPr>
      <w:r w:rsidRPr="00450D11">
        <w:rPr>
          <w:rFonts w:ascii="Times New Roman" w:hAnsi="Times New Roman" w:cs="Times New Roman"/>
          <w:sz w:val="24"/>
          <w:szCs w:val="24"/>
        </w:rPr>
        <w:t xml:space="preserve">В рамках выполнения одной из годовых задач нашего учреждения по развитию познавательной активности мы реализовали проект «Исторические дни», который красной нитью прошел через основной долгосрочный проект нашей группы «Я живу в России», направленный на коррекцию речевых нарушений через воспитание нравственно-патриотических и духовных чувств у детей старшего дошкольного возраста. Проблема нравственно-патриотического и духовного воспитания в нашей стране актуальна и сложна. </w:t>
      </w:r>
      <w:r w:rsidRPr="00450D11">
        <w:rPr>
          <w:rFonts w:ascii="Times New Roman" w:eastAsiaTheme="minorHAnsi" w:hAnsi="Times New Roman" w:cs="Times New Roman"/>
          <w:bCs/>
          <w:sz w:val="24"/>
          <w:szCs w:val="24"/>
          <w:lang w:eastAsia="en-US"/>
        </w:rPr>
        <w:t xml:space="preserve">Патриотическое воспитание с погружением в историю нашей страны, являясь важной и неотъемлемой составляющей духовно-нравственного развития личности ребенка с недоразвитием речи, может служить </w:t>
      </w:r>
      <w:r w:rsidRPr="00450D11">
        <w:rPr>
          <w:rFonts w:ascii="Times New Roman" w:hAnsi="Times New Roman" w:cs="Times New Roman"/>
          <w:bCs/>
          <w:sz w:val="24"/>
          <w:szCs w:val="24"/>
        </w:rPr>
        <w:t>для</w:t>
      </w:r>
      <w:r w:rsidRPr="00450D11">
        <w:rPr>
          <w:rFonts w:ascii="Times New Roman" w:eastAsiaTheme="minorHAnsi" w:hAnsi="Times New Roman" w:cs="Times New Roman"/>
          <w:bCs/>
          <w:sz w:val="24"/>
          <w:szCs w:val="24"/>
          <w:lang w:eastAsia="en-US"/>
        </w:rPr>
        <w:t xml:space="preserve"> коррекционно-развивающей работ</w:t>
      </w:r>
      <w:r w:rsidRPr="00450D11">
        <w:rPr>
          <w:rFonts w:ascii="Times New Roman" w:hAnsi="Times New Roman" w:cs="Times New Roman"/>
          <w:bCs/>
          <w:sz w:val="24"/>
          <w:szCs w:val="24"/>
        </w:rPr>
        <w:t>ы</w:t>
      </w:r>
      <w:r w:rsidRPr="00450D11">
        <w:rPr>
          <w:rFonts w:ascii="Times New Roman" w:eastAsiaTheme="minorHAnsi" w:hAnsi="Times New Roman" w:cs="Times New Roman"/>
          <w:bCs/>
          <w:sz w:val="24"/>
          <w:szCs w:val="24"/>
          <w:lang w:eastAsia="en-US"/>
        </w:rPr>
        <w:t xml:space="preserve"> с данной категорией детей.</w:t>
      </w:r>
    </w:p>
    <w:p w:rsidR="000F2D39" w:rsidRPr="00681D65" w:rsidRDefault="000F2D39" w:rsidP="000F2D39">
      <w:pPr>
        <w:rPr>
          <w:rFonts w:ascii="Times New Roman" w:hAnsi="Times New Roman" w:cs="Times New Roman"/>
          <w:sz w:val="24"/>
          <w:szCs w:val="24"/>
        </w:rPr>
      </w:pPr>
      <w:r w:rsidRPr="00681D65">
        <w:rPr>
          <w:rFonts w:ascii="Times New Roman" w:hAnsi="Times New Roman" w:cs="Times New Roman"/>
          <w:sz w:val="24"/>
          <w:szCs w:val="24"/>
        </w:rPr>
        <w:t xml:space="preserve">Проект «Исторические дни»  включал в себя все виды детской деятельности: </w:t>
      </w:r>
    </w:p>
    <w:p w:rsidR="000F2D39" w:rsidRPr="00681D65" w:rsidRDefault="000F2D39" w:rsidP="000F2D39">
      <w:pPr>
        <w:spacing w:after="0"/>
        <w:rPr>
          <w:rFonts w:ascii="Times New Roman" w:hAnsi="Times New Roman" w:cs="Times New Roman"/>
          <w:sz w:val="24"/>
          <w:szCs w:val="24"/>
        </w:rPr>
      </w:pPr>
      <w:r w:rsidRPr="00681D65">
        <w:rPr>
          <w:rFonts w:ascii="Times New Roman" w:hAnsi="Times New Roman" w:cs="Times New Roman"/>
          <w:sz w:val="24"/>
          <w:szCs w:val="24"/>
        </w:rPr>
        <w:t>1. Игровая деятельность (русские народные игры с речевым сопровождением)</w:t>
      </w:r>
    </w:p>
    <w:p w:rsidR="000F2D39" w:rsidRPr="00681D65" w:rsidRDefault="000F2D39" w:rsidP="000F2D39">
      <w:pPr>
        <w:spacing w:after="0"/>
        <w:rPr>
          <w:rFonts w:ascii="Times New Roman" w:hAnsi="Times New Roman" w:cs="Times New Roman"/>
          <w:sz w:val="24"/>
          <w:szCs w:val="24"/>
        </w:rPr>
      </w:pPr>
      <w:r w:rsidRPr="00681D65">
        <w:rPr>
          <w:rFonts w:ascii="Times New Roman" w:hAnsi="Times New Roman" w:cs="Times New Roman"/>
          <w:sz w:val="24"/>
          <w:szCs w:val="24"/>
        </w:rPr>
        <w:t>2. Познавательно – исследовательская деятельность  (изучение обычаев и традиций русского народа, стремление объяснить значение и суть произведений устного народного творчества)</w:t>
      </w:r>
    </w:p>
    <w:p w:rsidR="000F2D39" w:rsidRPr="00681D65" w:rsidRDefault="000F2D39" w:rsidP="000F2D39">
      <w:pPr>
        <w:spacing w:after="0"/>
        <w:rPr>
          <w:rFonts w:ascii="Times New Roman" w:hAnsi="Times New Roman" w:cs="Times New Roman"/>
          <w:sz w:val="24"/>
          <w:szCs w:val="24"/>
        </w:rPr>
      </w:pPr>
      <w:r w:rsidRPr="00681D65">
        <w:rPr>
          <w:rFonts w:ascii="Times New Roman" w:hAnsi="Times New Roman" w:cs="Times New Roman"/>
          <w:sz w:val="24"/>
          <w:szCs w:val="24"/>
        </w:rPr>
        <w:t>3. Коммуникативная деятельность (взаимодействие с ребятами своей группы и ребятами из других групп, взаимодействие со специалистами; взаимодействие с родителями)</w:t>
      </w:r>
    </w:p>
    <w:p w:rsidR="000F2D39" w:rsidRPr="00681D65" w:rsidRDefault="000F2D39" w:rsidP="000F2D39">
      <w:pPr>
        <w:spacing w:after="0"/>
        <w:rPr>
          <w:rFonts w:ascii="Times New Roman" w:hAnsi="Times New Roman" w:cs="Times New Roman"/>
          <w:sz w:val="24"/>
          <w:szCs w:val="24"/>
        </w:rPr>
      </w:pPr>
      <w:r w:rsidRPr="00681D65">
        <w:rPr>
          <w:rFonts w:ascii="Times New Roman" w:hAnsi="Times New Roman" w:cs="Times New Roman"/>
          <w:sz w:val="24"/>
          <w:szCs w:val="24"/>
        </w:rPr>
        <w:t>4. Двигательная деятельность (подвижные народные игры)</w:t>
      </w:r>
    </w:p>
    <w:p w:rsidR="000F2D39" w:rsidRPr="00681D65" w:rsidRDefault="000F2D39" w:rsidP="000F2D39">
      <w:pPr>
        <w:spacing w:after="0"/>
        <w:rPr>
          <w:rFonts w:ascii="Times New Roman" w:hAnsi="Times New Roman" w:cs="Times New Roman"/>
          <w:sz w:val="24"/>
          <w:szCs w:val="24"/>
        </w:rPr>
      </w:pPr>
      <w:r w:rsidRPr="00681D65">
        <w:rPr>
          <w:rFonts w:ascii="Times New Roman" w:hAnsi="Times New Roman" w:cs="Times New Roman"/>
          <w:sz w:val="24"/>
          <w:szCs w:val="24"/>
        </w:rPr>
        <w:t>5. Изобразительная деятельность с приобщением к народным промыслам</w:t>
      </w:r>
    </w:p>
    <w:p w:rsidR="000F2D39" w:rsidRPr="00681D65" w:rsidRDefault="000F2D39" w:rsidP="000F2D39">
      <w:pPr>
        <w:spacing w:after="0"/>
        <w:rPr>
          <w:rFonts w:ascii="Times New Roman" w:hAnsi="Times New Roman" w:cs="Times New Roman"/>
          <w:sz w:val="24"/>
          <w:szCs w:val="24"/>
        </w:rPr>
      </w:pPr>
      <w:r w:rsidRPr="00681D65">
        <w:rPr>
          <w:rFonts w:ascii="Times New Roman" w:hAnsi="Times New Roman" w:cs="Times New Roman"/>
          <w:sz w:val="24"/>
          <w:szCs w:val="24"/>
        </w:rPr>
        <w:t>6. Конструирование, ручной труд с приобщением к народным промыслам</w:t>
      </w:r>
    </w:p>
    <w:p w:rsidR="000F2D39" w:rsidRPr="00681D65" w:rsidRDefault="000F2D39" w:rsidP="000F2D39">
      <w:pPr>
        <w:spacing w:after="0"/>
        <w:rPr>
          <w:rFonts w:ascii="Times New Roman" w:hAnsi="Times New Roman" w:cs="Times New Roman"/>
          <w:sz w:val="24"/>
          <w:szCs w:val="24"/>
        </w:rPr>
      </w:pPr>
      <w:r w:rsidRPr="00681D65">
        <w:rPr>
          <w:rFonts w:ascii="Times New Roman" w:hAnsi="Times New Roman" w:cs="Times New Roman"/>
          <w:sz w:val="24"/>
          <w:szCs w:val="24"/>
        </w:rPr>
        <w:t>7. Музыкальная деятельность (музыкально-театрализованные постановки, игры на народных инструментах, разучивание русских народных песен)</w:t>
      </w:r>
    </w:p>
    <w:p w:rsidR="000F2D39" w:rsidRPr="00681D65" w:rsidRDefault="000F2D39" w:rsidP="000F2D39">
      <w:pPr>
        <w:rPr>
          <w:rFonts w:ascii="Times New Roman" w:hAnsi="Times New Roman" w:cs="Times New Roman"/>
          <w:sz w:val="24"/>
          <w:szCs w:val="24"/>
        </w:rPr>
      </w:pPr>
      <w:r w:rsidRPr="00681D65">
        <w:rPr>
          <w:rFonts w:ascii="Times New Roman" w:hAnsi="Times New Roman" w:cs="Times New Roman"/>
          <w:sz w:val="24"/>
          <w:szCs w:val="24"/>
        </w:rPr>
        <w:t xml:space="preserve">8. </w:t>
      </w:r>
      <w:proofErr w:type="gramStart"/>
      <w:r w:rsidRPr="00681D65">
        <w:rPr>
          <w:rFonts w:ascii="Times New Roman" w:hAnsi="Times New Roman" w:cs="Times New Roman"/>
          <w:sz w:val="24"/>
          <w:szCs w:val="24"/>
        </w:rPr>
        <w:t>Восприятие художественной литературы (знакомство с произведениями  художественной, исторической, научно-познавательной литературы; разучивание</w:t>
      </w:r>
      <w:proofErr w:type="gramEnd"/>
      <w:r w:rsidRPr="00681D65">
        <w:rPr>
          <w:rFonts w:ascii="Times New Roman" w:hAnsi="Times New Roman" w:cs="Times New Roman"/>
          <w:sz w:val="24"/>
          <w:szCs w:val="24"/>
        </w:rPr>
        <w:t xml:space="preserve"> произведений устного народного творчества (пословиц, поговорок, </w:t>
      </w:r>
      <w:proofErr w:type="spellStart"/>
      <w:r w:rsidRPr="00681D65">
        <w:rPr>
          <w:rFonts w:ascii="Times New Roman" w:hAnsi="Times New Roman" w:cs="Times New Roman"/>
          <w:sz w:val="24"/>
          <w:szCs w:val="24"/>
        </w:rPr>
        <w:t>потешек</w:t>
      </w:r>
      <w:proofErr w:type="spellEnd"/>
      <w:r w:rsidRPr="00681D65">
        <w:rPr>
          <w:rFonts w:ascii="Times New Roman" w:hAnsi="Times New Roman" w:cs="Times New Roman"/>
          <w:sz w:val="24"/>
          <w:szCs w:val="24"/>
        </w:rPr>
        <w:t xml:space="preserve">, прибауток, загадок и т.д.). </w:t>
      </w:r>
    </w:p>
    <w:p w:rsidR="000F2D39" w:rsidRPr="00681D65" w:rsidRDefault="000F2D39" w:rsidP="000F2D39">
      <w:pPr>
        <w:rPr>
          <w:rFonts w:ascii="Times New Roman" w:hAnsi="Times New Roman" w:cs="Times New Roman"/>
          <w:sz w:val="24"/>
          <w:szCs w:val="24"/>
        </w:rPr>
      </w:pPr>
      <w:r w:rsidRPr="00681D65">
        <w:rPr>
          <w:rFonts w:ascii="Times New Roman" w:hAnsi="Times New Roman" w:cs="Times New Roman"/>
          <w:sz w:val="24"/>
          <w:szCs w:val="24"/>
        </w:rPr>
        <w:t>Мы поставили  для себя следующие задачи для осуществления проекта:</w:t>
      </w:r>
    </w:p>
    <w:p w:rsidR="000F2D39" w:rsidRPr="00681D65" w:rsidRDefault="000F2D39" w:rsidP="000F2D39">
      <w:pPr>
        <w:numPr>
          <w:ilvl w:val="0"/>
          <w:numId w:val="1"/>
        </w:numPr>
        <w:spacing w:after="0" w:line="276" w:lineRule="auto"/>
        <w:rPr>
          <w:rFonts w:ascii="Times New Roman" w:hAnsi="Times New Roman" w:cs="Times New Roman"/>
          <w:sz w:val="24"/>
          <w:szCs w:val="24"/>
        </w:rPr>
      </w:pPr>
      <w:r w:rsidRPr="00681D65">
        <w:rPr>
          <w:rFonts w:ascii="Times New Roman" w:hAnsi="Times New Roman" w:cs="Times New Roman"/>
          <w:sz w:val="24"/>
          <w:szCs w:val="24"/>
        </w:rPr>
        <w:t>Развивать лексико-грамматический строй речь, связную речь, память, внимание, мышление</w:t>
      </w:r>
    </w:p>
    <w:p w:rsidR="000F2D39" w:rsidRPr="00681D65" w:rsidRDefault="000F2D39" w:rsidP="000F2D39">
      <w:pPr>
        <w:numPr>
          <w:ilvl w:val="0"/>
          <w:numId w:val="1"/>
        </w:numPr>
        <w:spacing w:after="0" w:line="276" w:lineRule="auto"/>
        <w:rPr>
          <w:rFonts w:ascii="Times New Roman" w:hAnsi="Times New Roman" w:cs="Times New Roman"/>
          <w:sz w:val="24"/>
          <w:szCs w:val="24"/>
        </w:rPr>
      </w:pPr>
      <w:r w:rsidRPr="00681D65">
        <w:rPr>
          <w:rFonts w:ascii="Times New Roman" w:hAnsi="Times New Roman" w:cs="Times New Roman"/>
          <w:sz w:val="24"/>
          <w:szCs w:val="24"/>
        </w:rPr>
        <w:t>Знакомить  с новыми  и устаревшими словами</w:t>
      </w:r>
    </w:p>
    <w:p w:rsidR="000F2D39" w:rsidRPr="00681D65" w:rsidRDefault="000F2D39" w:rsidP="000F2D39">
      <w:pPr>
        <w:numPr>
          <w:ilvl w:val="0"/>
          <w:numId w:val="1"/>
        </w:numPr>
        <w:spacing w:after="0" w:line="276" w:lineRule="auto"/>
        <w:rPr>
          <w:rFonts w:ascii="Times New Roman" w:hAnsi="Times New Roman" w:cs="Times New Roman"/>
          <w:sz w:val="24"/>
          <w:szCs w:val="24"/>
        </w:rPr>
      </w:pPr>
      <w:r w:rsidRPr="00681D65">
        <w:rPr>
          <w:rFonts w:ascii="Times New Roman" w:hAnsi="Times New Roman" w:cs="Times New Roman"/>
          <w:sz w:val="24"/>
          <w:szCs w:val="24"/>
        </w:rPr>
        <w:t>Работать  с текстом: пересказывать, составлять рассказы по схеме, по предложенным алгоритмам и т.д.</w:t>
      </w:r>
    </w:p>
    <w:p w:rsidR="000F2D39" w:rsidRPr="00681D65" w:rsidRDefault="000F2D39" w:rsidP="000F2D39">
      <w:pPr>
        <w:numPr>
          <w:ilvl w:val="0"/>
          <w:numId w:val="1"/>
        </w:numPr>
        <w:spacing w:after="0" w:line="276" w:lineRule="auto"/>
        <w:rPr>
          <w:rFonts w:ascii="Times New Roman" w:hAnsi="Times New Roman" w:cs="Times New Roman"/>
          <w:sz w:val="24"/>
          <w:szCs w:val="24"/>
        </w:rPr>
      </w:pPr>
      <w:r w:rsidRPr="00681D65">
        <w:rPr>
          <w:rFonts w:ascii="Times New Roman" w:hAnsi="Times New Roman" w:cs="Times New Roman"/>
          <w:sz w:val="24"/>
          <w:szCs w:val="24"/>
        </w:rPr>
        <w:t xml:space="preserve">Разучивать  стихотворения, а также пословицы и поговорки, </w:t>
      </w:r>
      <w:proofErr w:type="spellStart"/>
      <w:r w:rsidRPr="00681D65">
        <w:rPr>
          <w:rFonts w:ascii="Times New Roman" w:hAnsi="Times New Roman" w:cs="Times New Roman"/>
          <w:sz w:val="24"/>
          <w:szCs w:val="24"/>
        </w:rPr>
        <w:t>потешки</w:t>
      </w:r>
      <w:proofErr w:type="spellEnd"/>
      <w:r w:rsidRPr="00681D65">
        <w:rPr>
          <w:rFonts w:ascii="Times New Roman" w:hAnsi="Times New Roman" w:cs="Times New Roman"/>
          <w:sz w:val="24"/>
          <w:szCs w:val="24"/>
        </w:rPr>
        <w:t>,  другие произведения устного народного творчества</w:t>
      </w:r>
    </w:p>
    <w:p w:rsidR="000F2D39" w:rsidRPr="00681D65" w:rsidRDefault="000F2D39" w:rsidP="000F2D39">
      <w:pPr>
        <w:numPr>
          <w:ilvl w:val="0"/>
          <w:numId w:val="1"/>
        </w:numPr>
        <w:spacing w:after="0" w:line="276" w:lineRule="auto"/>
        <w:rPr>
          <w:rFonts w:ascii="Times New Roman" w:hAnsi="Times New Roman" w:cs="Times New Roman"/>
          <w:sz w:val="24"/>
          <w:szCs w:val="24"/>
        </w:rPr>
      </w:pPr>
      <w:r w:rsidRPr="00681D65">
        <w:rPr>
          <w:rFonts w:ascii="Times New Roman" w:hAnsi="Times New Roman" w:cs="Times New Roman"/>
          <w:sz w:val="24"/>
          <w:szCs w:val="24"/>
        </w:rPr>
        <w:t>Развивать детское мышление и словотворчество посредством придумывания и сочинения загадок, небольших рассказов, сказок.</w:t>
      </w:r>
    </w:p>
    <w:p w:rsidR="000F2D39" w:rsidRPr="00681D65" w:rsidRDefault="000F2D39" w:rsidP="000F2D39">
      <w:pPr>
        <w:numPr>
          <w:ilvl w:val="0"/>
          <w:numId w:val="1"/>
        </w:numPr>
        <w:spacing w:after="0" w:line="276" w:lineRule="auto"/>
        <w:rPr>
          <w:rFonts w:ascii="Times New Roman" w:hAnsi="Times New Roman" w:cs="Times New Roman"/>
          <w:sz w:val="24"/>
          <w:szCs w:val="24"/>
        </w:rPr>
      </w:pPr>
      <w:r w:rsidRPr="00681D65">
        <w:rPr>
          <w:rFonts w:ascii="Times New Roman" w:hAnsi="Times New Roman" w:cs="Times New Roman"/>
          <w:sz w:val="24"/>
          <w:szCs w:val="24"/>
        </w:rPr>
        <w:t xml:space="preserve">Создать систему коррекционных занятий  для детей с нарушениями речи с элементами погружения в историю нашего государства  </w:t>
      </w:r>
    </w:p>
    <w:p w:rsidR="000F2D39" w:rsidRDefault="000F2D39" w:rsidP="000F2D39">
      <w:pPr>
        <w:pStyle w:val="a5"/>
        <w:numPr>
          <w:ilvl w:val="0"/>
          <w:numId w:val="1"/>
        </w:numPr>
      </w:pPr>
      <w:r>
        <w:t>Создать в семьях благоприятные условия для нравственно-патриотического развития ребёнка, учитывая опыт детей, приобретённый в детском саду; повысить у родителей мотивацию на активное сотрудничество.</w:t>
      </w:r>
    </w:p>
    <w:p w:rsidR="000F2D39" w:rsidRPr="00E35B8E" w:rsidRDefault="000F2D39" w:rsidP="000F2D39">
      <w:pPr>
        <w:pStyle w:val="a5"/>
      </w:pPr>
      <w:r w:rsidRPr="00E35B8E">
        <w:rPr>
          <w:rFonts w:eastAsiaTheme="minorHAnsi"/>
          <w:lang w:eastAsia="en-US"/>
        </w:rPr>
        <w:t>Приобщение детей к истории нашей страны  осуществлялось через разные формы работы:</w:t>
      </w:r>
    </w:p>
    <w:p w:rsidR="000F2D39" w:rsidRPr="00E35B8E"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lastRenderedPageBreak/>
        <w:t>Занятия по лексическим темам, в том числе на основе метода интеграции;</w:t>
      </w:r>
    </w:p>
    <w:p w:rsidR="000F2D39" w:rsidRPr="00E35B8E" w:rsidRDefault="000F2D39" w:rsidP="000F2D39">
      <w:pPr>
        <w:pStyle w:val="a5"/>
        <w:numPr>
          <w:ilvl w:val="0"/>
          <w:numId w:val="2"/>
        </w:numPr>
      </w:pPr>
      <w:r w:rsidRPr="00E35B8E">
        <w:t>Беседы;</w:t>
      </w:r>
    </w:p>
    <w:p w:rsidR="000F2D39" w:rsidRPr="00E35B8E"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Рассматривание подлинных изделий народного искусства, иллюстраций, альбомов, открыток;</w:t>
      </w:r>
    </w:p>
    <w:p w:rsidR="000F2D39" w:rsidRPr="00E35B8E"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Просматривание презентаций, фильмов о быте русского народа;</w:t>
      </w:r>
    </w:p>
    <w:p w:rsidR="000F2D39" w:rsidRPr="00E35B8E"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Посещение  мини-музея «Русская изба»;</w:t>
      </w:r>
    </w:p>
    <w:p w:rsidR="000F2D39" w:rsidRPr="00E35B8E"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Выставки совместных работ по декоративно-прикладному искусству, в т.ч. с использованием словотворчества;</w:t>
      </w:r>
    </w:p>
    <w:p w:rsidR="000F2D39" w:rsidRPr="00E35B8E"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Развлечения, фольклорные праздники;</w:t>
      </w:r>
    </w:p>
    <w:p w:rsidR="000F2D39" w:rsidRPr="00E35B8E"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 xml:space="preserve">Заучивание считалок, прибауток, небылиц, </w:t>
      </w:r>
      <w:proofErr w:type="spellStart"/>
      <w:r w:rsidRPr="00E35B8E">
        <w:rPr>
          <w:rFonts w:ascii="Times New Roman" w:eastAsia="Times New Roman" w:hAnsi="Times New Roman" w:cs="Times New Roman"/>
          <w:sz w:val="24"/>
          <w:szCs w:val="24"/>
        </w:rPr>
        <w:t>потешек</w:t>
      </w:r>
      <w:proofErr w:type="spellEnd"/>
      <w:r w:rsidRPr="00E35B8E">
        <w:rPr>
          <w:rFonts w:ascii="Times New Roman" w:eastAsia="Times New Roman" w:hAnsi="Times New Roman" w:cs="Times New Roman"/>
          <w:sz w:val="24"/>
          <w:szCs w:val="24"/>
        </w:rPr>
        <w:t>, стихов и т.п.;</w:t>
      </w:r>
    </w:p>
    <w:p w:rsidR="000F2D39" w:rsidRPr="00E35B8E"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Использование народных игр, в том числе хороводов.</w:t>
      </w:r>
    </w:p>
    <w:p w:rsidR="000F2D39" w:rsidRDefault="000F2D39" w:rsidP="000F2D39">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 xml:space="preserve">Проектная деятельность </w:t>
      </w:r>
    </w:p>
    <w:p w:rsidR="000F2D39" w:rsidRPr="00450D11" w:rsidRDefault="000F2D39" w:rsidP="000F2D39">
      <w:pPr>
        <w:spacing w:before="100" w:beforeAutospacing="1" w:after="100" w:afterAutospacing="1" w:line="240" w:lineRule="auto"/>
        <w:rPr>
          <w:rFonts w:ascii="Times New Roman" w:eastAsia="Times New Roman" w:hAnsi="Times New Roman" w:cs="Times New Roman"/>
          <w:sz w:val="24"/>
          <w:szCs w:val="24"/>
        </w:rPr>
      </w:pPr>
      <w:r w:rsidRPr="00450D11">
        <w:rPr>
          <w:rFonts w:ascii="Times New Roman" w:eastAsia="Times New Roman" w:hAnsi="Times New Roman" w:cs="Times New Roman"/>
          <w:sz w:val="24"/>
          <w:szCs w:val="24"/>
        </w:rPr>
        <w:t>Остановимся подробнее на некоторых из них.</w:t>
      </w:r>
    </w:p>
    <w:p w:rsidR="000F2D39" w:rsidRPr="00450D11" w:rsidRDefault="000F2D39" w:rsidP="000F2D39">
      <w:pPr>
        <w:spacing w:before="100" w:beforeAutospacing="1" w:after="100" w:afterAutospacing="1" w:line="240" w:lineRule="auto"/>
        <w:rPr>
          <w:rFonts w:ascii="Times New Roman" w:eastAsia="Times New Roman" w:hAnsi="Times New Roman" w:cs="Times New Roman"/>
          <w:b/>
          <w:sz w:val="24"/>
          <w:szCs w:val="24"/>
        </w:rPr>
      </w:pPr>
      <w:r w:rsidRPr="00450D11">
        <w:rPr>
          <w:rFonts w:ascii="Times New Roman" w:eastAsia="Times New Roman" w:hAnsi="Times New Roman" w:cs="Times New Roman"/>
          <w:b/>
          <w:sz w:val="24"/>
          <w:szCs w:val="24"/>
        </w:rPr>
        <w:t>Занятия по лексическим темам, в том числе на основе метода интеграции:</w:t>
      </w:r>
    </w:p>
    <w:p w:rsidR="000F2D39" w:rsidRPr="00E35B8E" w:rsidRDefault="000F2D39" w:rsidP="000F2D39">
      <w:pPr>
        <w:spacing w:before="100" w:beforeAutospacing="1" w:after="100" w:afterAutospacing="1" w:line="240" w:lineRule="auto"/>
        <w:ind w:firstLine="708"/>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 xml:space="preserve">Например, на занятиях по лексическим темам «Одежда и головные уборы», «Посуда», «Транспорт», «Москва – столица нашей Родины», «Санкт-Петербург» мы  погружали детей в историческое прошлое нашей Родины. Какую одежду носили раньше, какой посудой пользовались раньше, каким был транспорт у наших предков, какими были раньше русские города и т.п. Многие занятия </w:t>
      </w:r>
      <w:proofErr w:type="gramStart"/>
      <w:r w:rsidRPr="00E35B8E">
        <w:rPr>
          <w:rFonts w:ascii="Times New Roman" w:eastAsia="Times New Roman" w:hAnsi="Times New Roman" w:cs="Times New Roman"/>
          <w:sz w:val="24"/>
          <w:szCs w:val="24"/>
        </w:rPr>
        <w:t>проводились</w:t>
      </w:r>
      <w:proofErr w:type="gramEnd"/>
      <w:r w:rsidRPr="00E35B8E">
        <w:rPr>
          <w:rFonts w:ascii="Times New Roman" w:eastAsia="Times New Roman" w:hAnsi="Times New Roman" w:cs="Times New Roman"/>
          <w:sz w:val="24"/>
          <w:szCs w:val="24"/>
        </w:rPr>
        <w:t xml:space="preserve"> </w:t>
      </w:r>
      <w:r w:rsidR="00D712CA">
        <w:rPr>
          <w:rFonts w:ascii="Times New Roman" w:eastAsia="Times New Roman" w:hAnsi="Times New Roman" w:cs="Times New Roman"/>
          <w:sz w:val="24"/>
          <w:szCs w:val="24"/>
        </w:rPr>
        <w:t xml:space="preserve">носили интегрированный характер – проводились </w:t>
      </w:r>
      <w:r w:rsidRPr="00E35B8E">
        <w:rPr>
          <w:rFonts w:ascii="Times New Roman" w:eastAsia="Times New Roman" w:hAnsi="Times New Roman" w:cs="Times New Roman"/>
          <w:sz w:val="24"/>
          <w:szCs w:val="24"/>
        </w:rPr>
        <w:t xml:space="preserve">совместно с другими специалистами, работающими с нашими детьми. Например, на занятии о прошлом посуды дети не только узнали, какой была посуда раньше, но и попробовали сами раскрасить тарелки в традиционном стиле гжельских мастеров, а еще совместно с музыкальным руководителем </w:t>
      </w:r>
      <w:r w:rsidR="00D712CA">
        <w:rPr>
          <w:rFonts w:ascii="Times New Roman" w:eastAsia="Times New Roman" w:hAnsi="Times New Roman" w:cs="Times New Roman"/>
          <w:sz w:val="24"/>
          <w:szCs w:val="24"/>
        </w:rPr>
        <w:t xml:space="preserve">попытались </w:t>
      </w:r>
      <w:r w:rsidRPr="00E35B8E">
        <w:rPr>
          <w:rFonts w:ascii="Times New Roman" w:eastAsia="Times New Roman" w:hAnsi="Times New Roman" w:cs="Times New Roman"/>
          <w:sz w:val="24"/>
          <w:szCs w:val="24"/>
        </w:rPr>
        <w:t xml:space="preserve">сыграть на деревянных ложках (при этом шла работа над развитием </w:t>
      </w:r>
      <w:proofErr w:type="spellStart"/>
      <w:r w:rsidRPr="00E35B8E">
        <w:rPr>
          <w:rFonts w:ascii="Times New Roman" w:eastAsia="Times New Roman" w:hAnsi="Times New Roman" w:cs="Times New Roman"/>
          <w:sz w:val="24"/>
          <w:szCs w:val="24"/>
        </w:rPr>
        <w:t>темпоритмики</w:t>
      </w:r>
      <w:proofErr w:type="spellEnd"/>
      <w:r w:rsidRPr="00E35B8E">
        <w:rPr>
          <w:rFonts w:ascii="Times New Roman" w:eastAsia="Times New Roman" w:hAnsi="Times New Roman" w:cs="Times New Roman"/>
          <w:sz w:val="24"/>
          <w:szCs w:val="24"/>
        </w:rPr>
        <w:t xml:space="preserve">). </w:t>
      </w:r>
    </w:p>
    <w:p w:rsidR="000F2D39" w:rsidRPr="00E35B8E" w:rsidRDefault="000F2D39" w:rsidP="000F2D39">
      <w:pPr>
        <w:spacing w:before="100" w:beforeAutospacing="1" w:after="100" w:afterAutospacing="1" w:line="240" w:lineRule="auto"/>
        <w:rPr>
          <w:rFonts w:ascii="Times New Roman" w:hAnsi="Times New Roman" w:cs="Times New Roman"/>
          <w:noProof/>
          <w:sz w:val="24"/>
          <w:szCs w:val="24"/>
        </w:rPr>
      </w:pPr>
      <w:r w:rsidRPr="00E35B8E">
        <w:rPr>
          <w:rFonts w:ascii="Times New Roman" w:eastAsia="Times New Roman" w:hAnsi="Times New Roman" w:cs="Times New Roman"/>
          <w:noProof/>
          <w:sz w:val="24"/>
          <w:szCs w:val="24"/>
        </w:rPr>
        <w:drawing>
          <wp:inline distT="0" distB="0" distL="0" distR="0">
            <wp:extent cx="1876425" cy="1407318"/>
            <wp:effectExtent l="19050" t="0" r="9525" b="0"/>
            <wp:docPr id="37" name="Рисунок 1" descr="C:\Users\Алексей\Desktop\Исторические дни\2023_04_26_12_58_IMG_3461.JPG"/>
            <wp:cNvGraphicFramePr/>
            <a:graphic xmlns:a="http://schemas.openxmlformats.org/drawingml/2006/main">
              <a:graphicData uri="http://schemas.openxmlformats.org/drawingml/2006/picture">
                <pic:pic xmlns:pic="http://schemas.openxmlformats.org/drawingml/2006/picture">
                  <pic:nvPicPr>
                    <pic:cNvPr id="1027" name="Picture 3" descr="C:\Users\Алексей\Desktop\Исторические дни\2023_04_26_12_58_IMG_3461.JPG"/>
                    <pic:cNvPicPr>
                      <a:picLocks noChangeAspect="1" noChangeArrowheads="1"/>
                    </pic:cNvPicPr>
                  </pic:nvPicPr>
                  <pic:blipFill>
                    <a:blip r:embed="rId5" cstate="print"/>
                    <a:srcRect/>
                    <a:stretch>
                      <a:fillRect/>
                    </a:stretch>
                  </pic:blipFill>
                  <pic:spPr bwMode="auto">
                    <a:xfrm>
                      <a:off x="0" y="0"/>
                      <a:ext cx="1875449" cy="1406586"/>
                    </a:xfrm>
                    <a:prstGeom prst="rect">
                      <a:avLst/>
                    </a:prstGeom>
                    <a:noFill/>
                  </pic:spPr>
                </pic:pic>
              </a:graphicData>
            </a:graphic>
          </wp:inline>
        </w:drawing>
      </w:r>
      <w:r w:rsidRPr="00E35B8E">
        <w:rPr>
          <w:rFonts w:ascii="Times New Roman" w:hAnsi="Times New Roman" w:cs="Times New Roman"/>
          <w:noProof/>
          <w:sz w:val="24"/>
          <w:szCs w:val="24"/>
        </w:rPr>
        <w:t xml:space="preserve">                                             </w:t>
      </w:r>
      <w:r w:rsidRPr="00E35B8E">
        <w:rPr>
          <w:rFonts w:ascii="Times New Roman" w:eastAsia="Times New Roman" w:hAnsi="Times New Roman" w:cs="Times New Roman"/>
          <w:noProof/>
          <w:sz w:val="24"/>
          <w:szCs w:val="24"/>
        </w:rPr>
        <w:drawing>
          <wp:inline distT="0" distB="0" distL="0" distR="0">
            <wp:extent cx="1138237" cy="1762125"/>
            <wp:effectExtent l="19050" t="0" r="4763" b="0"/>
            <wp:docPr id="38" name="Рисунок 2" descr="C:\Users\Алексей\Desktop\телефон\IMG20230201093314.jpg"/>
            <wp:cNvGraphicFramePr/>
            <a:graphic xmlns:a="http://schemas.openxmlformats.org/drawingml/2006/main">
              <a:graphicData uri="http://schemas.openxmlformats.org/drawingml/2006/picture">
                <pic:pic xmlns:pic="http://schemas.openxmlformats.org/drawingml/2006/picture">
                  <pic:nvPicPr>
                    <pic:cNvPr id="3" name="Picture 5" descr="C:\Users\Алексей\Desktop\телефон\IMG20230201093314.jpg"/>
                    <pic:cNvPicPr>
                      <a:picLocks noChangeAspect="1" noChangeArrowheads="1"/>
                    </pic:cNvPicPr>
                  </pic:nvPicPr>
                  <pic:blipFill>
                    <a:blip r:embed="rId6" cstate="print"/>
                    <a:srcRect/>
                    <a:stretch>
                      <a:fillRect/>
                    </a:stretch>
                  </pic:blipFill>
                  <pic:spPr bwMode="auto">
                    <a:xfrm>
                      <a:off x="0" y="0"/>
                      <a:ext cx="1138237" cy="1762125"/>
                    </a:xfrm>
                    <a:prstGeom prst="rect">
                      <a:avLst/>
                    </a:prstGeom>
                    <a:noFill/>
                  </pic:spPr>
                </pic:pic>
              </a:graphicData>
            </a:graphic>
          </wp:inline>
        </w:drawing>
      </w:r>
    </w:p>
    <w:p w:rsidR="000F2D39" w:rsidRPr="00E35B8E" w:rsidRDefault="000F2D39" w:rsidP="000F2D39">
      <w:pPr>
        <w:spacing w:before="100" w:beforeAutospacing="1" w:after="100" w:afterAutospacing="1" w:line="240" w:lineRule="auto"/>
        <w:ind w:left="4956" w:hanging="4956"/>
        <w:rPr>
          <w:rFonts w:ascii="Times New Roman" w:hAnsi="Times New Roman" w:cs="Times New Roman"/>
          <w:noProof/>
          <w:sz w:val="24"/>
          <w:szCs w:val="24"/>
        </w:rPr>
      </w:pPr>
      <w:r w:rsidRPr="00E35B8E">
        <w:rPr>
          <w:rFonts w:ascii="Times New Roman" w:eastAsia="Times New Roman" w:hAnsi="Times New Roman" w:cs="Times New Roman"/>
          <w:sz w:val="24"/>
          <w:szCs w:val="24"/>
        </w:rPr>
        <w:t>Занятие о прошлом посуды</w:t>
      </w:r>
      <w:r w:rsidRPr="00E35B8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E35B8E">
        <w:rPr>
          <w:rFonts w:ascii="Times New Roman" w:eastAsia="Times New Roman" w:hAnsi="Times New Roman" w:cs="Times New Roman"/>
          <w:sz w:val="24"/>
          <w:szCs w:val="24"/>
        </w:rPr>
        <w:t>раскрашивание тарелки в                              традиционном стиле гжельских мастеров</w:t>
      </w:r>
    </w:p>
    <w:p w:rsidR="000F2D39" w:rsidRPr="00E35B8E" w:rsidRDefault="000F2D39" w:rsidP="000F2D39">
      <w:pPr>
        <w:spacing w:before="100" w:beforeAutospacing="1" w:after="0" w:line="240" w:lineRule="auto"/>
        <w:rPr>
          <w:rFonts w:ascii="Times New Roman" w:eastAsiaTheme="minorHAnsi" w:hAnsi="Times New Roman" w:cs="Times New Roman"/>
          <w:noProof/>
          <w:sz w:val="24"/>
          <w:szCs w:val="24"/>
        </w:rPr>
      </w:pPr>
      <w:r w:rsidRPr="00E35B8E">
        <w:rPr>
          <w:rFonts w:ascii="Times New Roman" w:hAnsi="Times New Roman" w:cs="Times New Roman"/>
          <w:noProof/>
          <w:sz w:val="24"/>
          <w:szCs w:val="24"/>
        </w:rPr>
        <w:lastRenderedPageBreak/>
        <w:drawing>
          <wp:inline distT="0" distB="0" distL="0" distR="0">
            <wp:extent cx="2168525" cy="1581150"/>
            <wp:effectExtent l="19050" t="0" r="3175" b="0"/>
            <wp:docPr id="39" name="Рисунок 3" descr="C:\Users\Алексей\Desktop\Исторические дни\2023_04_26_12_20_IMG_3393.JPG"/>
            <wp:cNvGraphicFramePr/>
            <a:graphic xmlns:a="http://schemas.openxmlformats.org/drawingml/2006/main">
              <a:graphicData uri="http://schemas.openxmlformats.org/drawingml/2006/picture">
                <pic:pic xmlns:pic="http://schemas.openxmlformats.org/drawingml/2006/picture">
                  <pic:nvPicPr>
                    <pic:cNvPr id="2055" name="Picture 7" descr="C:\Users\Алексей\Desktop\Исторические дни\2023_04_26_12_20_IMG_3393.JPG"/>
                    <pic:cNvPicPr>
                      <a:picLocks noChangeAspect="1" noChangeArrowheads="1"/>
                    </pic:cNvPicPr>
                  </pic:nvPicPr>
                  <pic:blipFill>
                    <a:blip r:embed="rId7" cstate="print"/>
                    <a:srcRect/>
                    <a:stretch>
                      <a:fillRect/>
                    </a:stretch>
                  </pic:blipFill>
                  <pic:spPr bwMode="auto">
                    <a:xfrm>
                      <a:off x="0" y="0"/>
                      <a:ext cx="2169770" cy="1582058"/>
                    </a:xfrm>
                    <a:prstGeom prst="rect">
                      <a:avLst/>
                    </a:prstGeom>
                    <a:noFill/>
                  </pic:spPr>
                </pic:pic>
              </a:graphicData>
            </a:graphic>
          </wp:inline>
        </w:drawing>
      </w:r>
      <w:r>
        <w:rPr>
          <w:rFonts w:ascii="Times New Roman" w:hAnsi="Times New Roman" w:cs="Times New Roman"/>
          <w:noProof/>
          <w:sz w:val="24"/>
          <w:szCs w:val="24"/>
        </w:rPr>
        <w:t xml:space="preserve">                                           </w:t>
      </w:r>
      <w:r w:rsidRPr="00E35B8E">
        <w:rPr>
          <w:rFonts w:ascii="Times New Roman" w:hAnsi="Times New Roman" w:cs="Times New Roman"/>
          <w:noProof/>
          <w:sz w:val="24"/>
          <w:szCs w:val="24"/>
        </w:rPr>
        <w:drawing>
          <wp:inline distT="0" distB="0" distL="0" distR="0">
            <wp:extent cx="1914525" cy="1581150"/>
            <wp:effectExtent l="19050" t="0" r="9525" b="0"/>
            <wp:docPr id="40" name="Рисунок 4" descr="C:\Users\Алексей\Desktop\Исторические дни\2023_04_26_12_42_IMG_3423.JPG"/>
            <wp:cNvGraphicFramePr/>
            <a:graphic xmlns:a="http://schemas.openxmlformats.org/drawingml/2006/main">
              <a:graphicData uri="http://schemas.openxmlformats.org/drawingml/2006/picture">
                <pic:pic xmlns:pic="http://schemas.openxmlformats.org/drawingml/2006/picture">
                  <pic:nvPicPr>
                    <pic:cNvPr id="2051" name="Picture 3" descr="C:\Users\Алексей\Desktop\Исторические дни\2023_04_26_12_42_IMG_3423.JPG"/>
                    <pic:cNvPicPr>
                      <a:picLocks noChangeAspect="1" noChangeArrowheads="1"/>
                    </pic:cNvPicPr>
                  </pic:nvPicPr>
                  <pic:blipFill>
                    <a:blip r:embed="rId8" cstate="print"/>
                    <a:srcRect/>
                    <a:stretch>
                      <a:fillRect/>
                    </a:stretch>
                  </pic:blipFill>
                  <pic:spPr bwMode="auto">
                    <a:xfrm>
                      <a:off x="0" y="0"/>
                      <a:ext cx="1916508" cy="1582787"/>
                    </a:xfrm>
                    <a:prstGeom prst="rect">
                      <a:avLst/>
                    </a:prstGeom>
                    <a:noFill/>
                  </pic:spPr>
                </pic:pic>
              </a:graphicData>
            </a:graphic>
          </wp:inline>
        </w:drawing>
      </w:r>
      <w:r>
        <w:rPr>
          <w:rFonts w:ascii="Times New Roman" w:hAnsi="Times New Roman" w:cs="Times New Roman"/>
          <w:noProof/>
          <w:sz w:val="24"/>
          <w:szCs w:val="24"/>
        </w:rPr>
        <w:t xml:space="preserve">     </w:t>
      </w:r>
      <w:r w:rsidRPr="00E35B8E">
        <w:rPr>
          <w:rFonts w:ascii="Times New Roman" w:eastAsia="Times New Roman" w:hAnsi="Times New Roman" w:cs="Times New Roman"/>
          <w:sz w:val="24"/>
          <w:szCs w:val="24"/>
        </w:rPr>
        <w:t xml:space="preserve">Музыкальный руководитель                                             </w:t>
      </w:r>
      <w:r>
        <w:rPr>
          <w:rFonts w:ascii="Times New Roman" w:eastAsia="Times New Roman" w:hAnsi="Times New Roman" w:cs="Times New Roman"/>
          <w:sz w:val="24"/>
          <w:szCs w:val="24"/>
        </w:rPr>
        <w:t xml:space="preserve">     </w:t>
      </w:r>
      <w:r w:rsidRPr="00E35B8E">
        <w:rPr>
          <w:rFonts w:ascii="Times New Roman" w:eastAsia="Times New Roman" w:hAnsi="Times New Roman" w:cs="Times New Roman"/>
          <w:sz w:val="24"/>
          <w:szCs w:val="24"/>
        </w:rPr>
        <w:t xml:space="preserve">Разучивание с инструктором </w:t>
      </w:r>
      <w:proofErr w:type="gramStart"/>
      <w:r w:rsidRPr="00E35B8E">
        <w:rPr>
          <w:rFonts w:ascii="Times New Roman" w:eastAsia="Times New Roman" w:hAnsi="Times New Roman" w:cs="Times New Roman"/>
          <w:sz w:val="24"/>
          <w:szCs w:val="24"/>
        </w:rPr>
        <w:t>по</w:t>
      </w:r>
      <w:proofErr w:type="gramEnd"/>
      <w:r w:rsidRPr="00E35B8E">
        <w:rPr>
          <w:rFonts w:ascii="Times New Roman" w:eastAsia="Times New Roman" w:hAnsi="Times New Roman" w:cs="Times New Roman"/>
          <w:sz w:val="24"/>
          <w:szCs w:val="24"/>
        </w:rPr>
        <w:t xml:space="preserve">                                                                               учит играть </w:t>
      </w:r>
      <w:proofErr w:type="gramStart"/>
      <w:r w:rsidRPr="00E35B8E">
        <w:rPr>
          <w:rFonts w:ascii="Times New Roman" w:eastAsia="Times New Roman" w:hAnsi="Times New Roman" w:cs="Times New Roman"/>
          <w:sz w:val="24"/>
          <w:szCs w:val="24"/>
        </w:rPr>
        <w:t>на</w:t>
      </w:r>
      <w:proofErr w:type="gramEnd"/>
      <w:r w:rsidRPr="00E35B8E">
        <w:rPr>
          <w:rFonts w:ascii="Times New Roman" w:eastAsia="Times New Roman" w:hAnsi="Times New Roman" w:cs="Times New Roman"/>
          <w:sz w:val="24"/>
          <w:szCs w:val="24"/>
        </w:rPr>
        <w:t xml:space="preserve"> деревянных ложках</w:t>
      </w:r>
      <w:r w:rsidRPr="00E35B8E">
        <w:rPr>
          <w:rFonts w:ascii="Times New Roman" w:eastAsia="Times New Roman" w:hAnsi="Times New Roman" w:cs="Times New Roman"/>
          <w:sz w:val="24"/>
          <w:szCs w:val="24"/>
        </w:rPr>
        <w:tab/>
      </w:r>
      <w:r w:rsidRPr="00E35B8E">
        <w:rPr>
          <w:rFonts w:ascii="Times New Roman" w:eastAsia="Times New Roman" w:hAnsi="Times New Roman" w:cs="Times New Roman"/>
          <w:sz w:val="24"/>
          <w:szCs w:val="24"/>
        </w:rPr>
        <w:tab/>
      </w:r>
      <w:r w:rsidRPr="00E35B8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E35B8E">
        <w:rPr>
          <w:rFonts w:ascii="Times New Roman" w:eastAsia="Times New Roman" w:hAnsi="Times New Roman" w:cs="Times New Roman"/>
          <w:sz w:val="24"/>
          <w:szCs w:val="24"/>
        </w:rPr>
        <w:t xml:space="preserve">физической культуре народной </w:t>
      </w:r>
    </w:p>
    <w:p w:rsidR="000F2D39" w:rsidRDefault="000F2D39" w:rsidP="000F2D39">
      <w:pPr>
        <w:spacing w:after="0" w:line="240" w:lineRule="auto"/>
        <w:ind w:firstLine="60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35B8E">
        <w:rPr>
          <w:rFonts w:ascii="Times New Roman" w:eastAsia="Times New Roman" w:hAnsi="Times New Roman" w:cs="Times New Roman"/>
          <w:sz w:val="24"/>
          <w:szCs w:val="24"/>
        </w:rPr>
        <w:t xml:space="preserve">игры «Лошадка»       </w:t>
      </w:r>
      <w:r>
        <w:rPr>
          <w:rFonts w:ascii="Times New Roman" w:eastAsia="Times New Roman" w:hAnsi="Times New Roman" w:cs="Times New Roman"/>
          <w:sz w:val="24"/>
          <w:szCs w:val="24"/>
        </w:rPr>
        <w:t xml:space="preserve">           </w:t>
      </w:r>
    </w:p>
    <w:p w:rsidR="000F2D39" w:rsidRDefault="000F2D39" w:rsidP="000F2D39">
      <w:pPr>
        <w:spacing w:after="0" w:line="240" w:lineRule="auto"/>
        <w:ind w:firstLine="708"/>
        <w:rPr>
          <w:rFonts w:ascii="Times New Roman" w:eastAsia="Times New Roman" w:hAnsi="Times New Roman" w:cs="Times New Roman"/>
          <w:sz w:val="24"/>
          <w:szCs w:val="24"/>
        </w:rPr>
      </w:pPr>
    </w:p>
    <w:p w:rsidR="000F2D39" w:rsidRPr="00E35B8E" w:rsidRDefault="000F2D39" w:rsidP="000F2D39">
      <w:pPr>
        <w:spacing w:after="0" w:line="240" w:lineRule="auto"/>
        <w:ind w:firstLine="708"/>
        <w:jc w:val="both"/>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 xml:space="preserve">На занятии по лексической теме «Транспорт» ребята вместе с инструктором по физической культуре разучили русскую народную игру с речевым сопровождением  «Лошадка». При работе над лексической темой «Одежда и головные уборы»  мы посетили </w:t>
      </w:r>
      <w:r>
        <w:rPr>
          <w:rFonts w:ascii="Times New Roman" w:eastAsia="Times New Roman" w:hAnsi="Times New Roman" w:cs="Times New Roman"/>
          <w:sz w:val="24"/>
          <w:szCs w:val="24"/>
        </w:rPr>
        <w:t>мини-музей нашего детского сада</w:t>
      </w:r>
      <w:r w:rsidRPr="00E35B8E">
        <w:rPr>
          <w:rFonts w:ascii="Times New Roman" w:eastAsia="Times New Roman" w:hAnsi="Times New Roman" w:cs="Times New Roman"/>
          <w:sz w:val="24"/>
          <w:szCs w:val="24"/>
        </w:rPr>
        <w:t xml:space="preserve"> Русскую избу, где с помощью одной из мам-дизайнеров примерили старинные головные уборы и одежду и узнали о традициях народного костюма.</w:t>
      </w:r>
    </w:p>
    <w:p w:rsidR="000F2D39" w:rsidRDefault="000F2D39" w:rsidP="000F2D39">
      <w:pPr>
        <w:spacing w:before="100" w:beforeAutospacing="1" w:after="100" w:afterAutospacing="1" w:line="240" w:lineRule="auto"/>
        <w:jc w:val="both"/>
        <w:rPr>
          <w:rFonts w:ascii="Times New Roman" w:eastAsia="Times New Roman" w:hAnsi="Times New Roman" w:cs="Times New Roman"/>
          <w:b/>
          <w:sz w:val="24"/>
          <w:szCs w:val="24"/>
        </w:rPr>
      </w:pPr>
      <w:r w:rsidRPr="00ED577D">
        <w:rPr>
          <w:rFonts w:ascii="Times New Roman" w:eastAsia="Times New Roman" w:hAnsi="Times New Roman" w:cs="Times New Roman"/>
          <w:b/>
          <w:sz w:val="24"/>
          <w:szCs w:val="24"/>
        </w:rPr>
        <w:t>Посещение мини-музея Русская изба стало традицией для нашей группы.</w:t>
      </w:r>
    </w:p>
    <w:p w:rsidR="000F2D39" w:rsidRPr="00ED577D" w:rsidRDefault="000F2D39" w:rsidP="000F2D39">
      <w:pPr>
        <w:spacing w:before="100" w:beforeAutospacing="1" w:after="0" w:line="240" w:lineRule="auto"/>
        <w:ind w:firstLine="708"/>
        <w:rPr>
          <w:rFonts w:ascii="Times New Roman" w:eastAsia="Times New Roman" w:hAnsi="Times New Roman" w:cs="Times New Roman"/>
          <w:bCs/>
          <w:sz w:val="24"/>
          <w:szCs w:val="24"/>
        </w:rPr>
      </w:pPr>
      <w:r w:rsidRPr="006D3055">
        <w:rPr>
          <w:rFonts w:ascii="Times New Roman" w:eastAsia="Times New Roman" w:hAnsi="Times New Roman" w:cs="Times New Roman"/>
          <w:bCs/>
          <w:sz w:val="24"/>
          <w:szCs w:val="24"/>
        </w:rPr>
        <w:t>Большим помощником в реализации всей нашей деятельности с детьми, в погружении детей в историю, в традиции нашего народа, в обстановку на</w:t>
      </w:r>
      <w:r w:rsidR="00D712CA">
        <w:rPr>
          <w:rFonts w:ascii="Times New Roman" w:eastAsia="Times New Roman" w:hAnsi="Times New Roman" w:cs="Times New Roman"/>
          <w:bCs/>
          <w:sz w:val="24"/>
          <w:szCs w:val="24"/>
        </w:rPr>
        <w:t>родного быта наших предков стал</w:t>
      </w:r>
      <w:r w:rsidRPr="006D30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специально оборудованный в нашем детском саду</w:t>
      </w:r>
      <w:r w:rsidRPr="006D30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мини-музей </w:t>
      </w:r>
      <w:r w:rsidRPr="006D3055">
        <w:rPr>
          <w:rFonts w:ascii="Times New Roman" w:eastAsia="Times New Roman" w:hAnsi="Times New Roman" w:cs="Times New Roman"/>
          <w:bCs/>
          <w:sz w:val="24"/>
          <w:szCs w:val="24"/>
        </w:rPr>
        <w:t xml:space="preserve">Русская изба. </w:t>
      </w:r>
      <w:proofErr w:type="gramStart"/>
      <w:r w:rsidRPr="006D3055">
        <w:rPr>
          <w:rFonts w:ascii="Times New Roman" w:eastAsia="Times New Roman" w:hAnsi="Times New Roman" w:cs="Times New Roman"/>
          <w:bCs/>
          <w:sz w:val="24"/>
          <w:szCs w:val="24"/>
        </w:rPr>
        <w:t>Ребята всегда с большим удовольствием приходят сюда и с нетерпением ждут, когда же снова можно будет ее посетить: посидеть на русских лавках возле русской печки за большим семейным столом, узнать что-то новое и интересное о предметах быта и обихода наших людей в прошлом, сделать что-то своими руками, просто попить чая из самовара, послушать народные сказки и другие фольклорные произведения.</w:t>
      </w:r>
      <w:proofErr w:type="gramEnd"/>
      <w:r w:rsidRPr="006D3055">
        <w:rPr>
          <w:rFonts w:ascii="Times New Roman" w:eastAsia="Times New Roman" w:hAnsi="Times New Roman" w:cs="Times New Roman"/>
          <w:bCs/>
          <w:sz w:val="24"/>
          <w:szCs w:val="24"/>
        </w:rPr>
        <w:t xml:space="preserve"> Подержать в руках русскую посуду и предметы старинного обихода </w:t>
      </w:r>
      <w:r w:rsidR="00D712CA">
        <w:rPr>
          <w:rFonts w:ascii="Times New Roman" w:eastAsia="Times New Roman" w:hAnsi="Times New Roman" w:cs="Times New Roman"/>
          <w:bCs/>
          <w:sz w:val="24"/>
          <w:szCs w:val="24"/>
        </w:rPr>
        <w:t>(</w:t>
      </w:r>
      <w:r w:rsidRPr="006D3055">
        <w:rPr>
          <w:rFonts w:ascii="Times New Roman" w:eastAsia="Times New Roman" w:hAnsi="Times New Roman" w:cs="Times New Roman"/>
          <w:bCs/>
          <w:sz w:val="24"/>
          <w:szCs w:val="24"/>
        </w:rPr>
        <w:t>неко</w:t>
      </w:r>
      <w:r>
        <w:rPr>
          <w:rFonts w:ascii="Times New Roman" w:eastAsia="Times New Roman" w:hAnsi="Times New Roman" w:cs="Times New Roman"/>
          <w:bCs/>
          <w:sz w:val="24"/>
          <w:szCs w:val="24"/>
        </w:rPr>
        <w:t>торые из них были подарены для и</w:t>
      </w:r>
      <w:r w:rsidRPr="006D3055">
        <w:rPr>
          <w:rFonts w:ascii="Times New Roman" w:eastAsia="Times New Roman" w:hAnsi="Times New Roman" w:cs="Times New Roman"/>
          <w:bCs/>
          <w:sz w:val="24"/>
          <w:szCs w:val="24"/>
        </w:rPr>
        <w:t>збы семьями наших воспитанников</w:t>
      </w:r>
      <w:r w:rsidR="00D712CA">
        <w:rPr>
          <w:rFonts w:ascii="Times New Roman" w:eastAsia="Times New Roman" w:hAnsi="Times New Roman" w:cs="Times New Roman"/>
          <w:bCs/>
          <w:sz w:val="24"/>
          <w:szCs w:val="24"/>
        </w:rPr>
        <w:t>)</w:t>
      </w:r>
      <w:r w:rsidRPr="006D305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E35B8E">
        <w:rPr>
          <w:rFonts w:ascii="Times New Roman" w:eastAsia="Times New Roman" w:hAnsi="Times New Roman" w:cs="Times New Roman"/>
          <w:sz w:val="24"/>
          <w:szCs w:val="24"/>
        </w:rPr>
        <w:t>Мы проводили в ней не только занятия по лексическим темам, но и устраивали посиделки с тетушкой Агафьей, знакомились с предметами быта русского народа, читали стихи о Родине.</w:t>
      </w:r>
    </w:p>
    <w:p w:rsidR="000F2D39" w:rsidRDefault="000F2D39" w:rsidP="000F2D39">
      <w:pPr>
        <w:spacing w:before="100" w:beforeAutospacing="1" w:after="100" w:afterAutospacing="1" w:line="240" w:lineRule="auto"/>
        <w:rPr>
          <w:rFonts w:ascii="Times New Roman" w:eastAsia="Times New Roman" w:hAnsi="Times New Roman" w:cs="Times New Roman"/>
          <w:sz w:val="24"/>
          <w:szCs w:val="24"/>
        </w:rPr>
      </w:pPr>
      <w:r w:rsidRPr="00E35B8E">
        <w:rPr>
          <w:rFonts w:ascii="Times New Roman" w:eastAsia="Times New Roman" w:hAnsi="Times New Roman" w:cs="Times New Roman"/>
          <w:noProof/>
          <w:sz w:val="24"/>
          <w:szCs w:val="24"/>
        </w:rPr>
        <w:drawing>
          <wp:inline distT="0" distB="0" distL="0" distR="0">
            <wp:extent cx="2752725" cy="1838325"/>
            <wp:effectExtent l="19050" t="0" r="9525" b="0"/>
            <wp:docPr id="41" name="Рисунок 5" descr="C:\Users\Алексей\Pictures\vlcsnap-2023-04-22-20h12m25s598.png"/>
            <wp:cNvGraphicFramePr/>
            <a:graphic xmlns:a="http://schemas.openxmlformats.org/drawingml/2006/main">
              <a:graphicData uri="http://schemas.openxmlformats.org/drawingml/2006/picture">
                <pic:pic xmlns:pic="http://schemas.openxmlformats.org/drawingml/2006/picture">
                  <pic:nvPicPr>
                    <pic:cNvPr id="20484" name="Picture 4" descr="C:\Users\Алексей\Pictures\vlcsnap-2023-04-22-20h12m25s598.png"/>
                    <pic:cNvPicPr>
                      <a:picLocks noChangeAspect="1" noChangeArrowheads="1"/>
                    </pic:cNvPicPr>
                  </pic:nvPicPr>
                  <pic:blipFill>
                    <a:blip r:embed="rId9" cstate="print"/>
                    <a:srcRect/>
                    <a:stretch>
                      <a:fillRect/>
                    </a:stretch>
                  </pic:blipFill>
                  <pic:spPr bwMode="auto">
                    <a:xfrm>
                      <a:off x="0" y="0"/>
                      <a:ext cx="2759136" cy="1842606"/>
                    </a:xfrm>
                    <a:prstGeom prst="rect">
                      <a:avLst/>
                    </a:prstGeom>
                    <a:noFill/>
                  </pic:spPr>
                </pic:pic>
              </a:graphicData>
            </a:graphic>
          </wp:inline>
        </w:drawing>
      </w:r>
      <w:r w:rsidRPr="00E35B8E">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E35B8E">
        <w:rPr>
          <w:rFonts w:ascii="Times New Roman" w:hAnsi="Times New Roman" w:cs="Times New Roman"/>
          <w:noProof/>
          <w:sz w:val="24"/>
          <w:szCs w:val="24"/>
        </w:rPr>
        <w:drawing>
          <wp:inline distT="0" distB="0" distL="0" distR="0">
            <wp:extent cx="2352675" cy="1838325"/>
            <wp:effectExtent l="19050" t="0" r="0" b="0"/>
            <wp:docPr id="42" name="Рисунок 7" descr="C:\Users\Алексей\Desktop\Исторические дни\2023_04_26_12_56_IMG_3452.JPG"/>
            <wp:cNvGraphicFramePr/>
            <a:graphic xmlns:a="http://schemas.openxmlformats.org/drawingml/2006/main">
              <a:graphicData uri="http://schemas.openxmlformats.org/drawingml/2006/picture">
                <pic:pic xmlns:pic="http://schemas.openxmlformats.org/drawingml/2006/picture">
                  <pic:nvPicPr>
                    <pic:cNvPr id="9" name="Picture 3" descr="C:\Users\Алексей\Desktop\Исторические дни\2023_04_26_12_56_IMG_3452.JPG"/>
                    <pic:cNvPicPr>
                      <a:picLocks noChangeAspect="1" noChangeArrowheads="1"/>
                    </pic:cNvPicPr>
                  </pic:nvPicPr>
                  <pic:blipFill>
                    <a:blip r:embed="rId10" cstate="print"/>
                    <a:srcRect/>
                    <a:stretch>
                      <a:fillRect/>
                    </a:stretch>
                  </pic:blipFill>
                  <pic:spPr bwMode="auto">
                    <a:xfrm>
                      <a:off x="0" y="0"/>
                      <a:ext cx="2356684" cy="1841458"/>
                    </a:xfrm>
                    <a:prstGeom prst="rect">
                      <a:avLst/>
                    </a:prstGeom>
                    <a:noFill/>
                  </pic:spPr>
                </pic:pic>
              </a:graphicData>
            </a:graphic>
          </wp:inline>
        </w:drawing>
      </w:r>
      <w:r>
        <w:rPr>
          <w:rFonts w:ascii="Times New Roman" w:hAnsi="Times New Roman" w:cs="Times New Roman"/>
          <w:noProof/>
          <w:sz w:val="24"/>
          <w:szCs w:val="24"/>
        </w:rPr>
        <w:t xml:space="preserve">               </w:t>
      </w:r>
      <w:r w:rsidRPr="00E35B8E">
        <w:rPr>
          <w:rFonts w:ascii="Times New Roman" w:eastAsia="Times New Roman" w:hAnsi="Times New Roman" w:cs="Times New Roman"/>
          <w:sz w:val="24"/>
          <w:szCs w:val="24"/>
        </w:rPr>
        <w:t xml:space="preserve">В Русской избе тушка Агафья рассказывает </w:t>
      </w:r>
      <w:r>
        <w:rPr>
          <w:rFonts w:ascii="Times New Roman" w:eastAsia="Times New Roman" w:hAnsi="Times New Roman" w:cs="Times New Roman"/>
          <w:sz w:val="24"/>
          <w:szCs w:val="24"/>
        </w:rPr>
        <w:t xml:space="preserve">            </w:t>
      </w:r>
      <w:r w:rsidRPr="00E35B8E">
        <w:rPr>
          <w:rFonts w:ascii="Times New Roman" w:eastAsia="Times New Roman" w:hAnsi="Times New Roman" w:cs="Times New Roman"/>
          <w:sz w:val="24"/>
          <w:szCs w:val="24"/>
        </w:rPr>
        <w:t xml:space="preserve">Чтение русских народных сказок                                                         </w:t>
      </w:r>
      <w:r>
        <w:rPr>
          <w:rFonts w:ascii="Times New Roman" w:eastAsia="Times New Roman" w:hAnsi="Times New Roman" w:cs="Times New Roman"/>
          <w:sz w:val="24"/>
          <w:szCs w:val="24"/>
        </w:rPr>
        <w:t xml:space="preserve">                </w:t>
      </w:r>
      <w:r w:rsidRPr="00E35B8E">
        <w:rPr>
          <w:rFonts w:ascii="Times New Roman" w:eastAsia="Times New Roman" w:hAnsi="Times New Roman" w:cs="Times New Roman"/>
          <w:sz w:val="24"/>
          <w:szCs w:val="24"/>
        </w:rPr>
        <w:t>о предметах народного быта</w:t>
      </w:r>
      <w:r w:rsidRPr="00E35B8E">
        <w:rPr>
          <w:rFonts w:ascii="Times New Roman" w:eastAsia="Times New Roman" w:hAnsi="Times New Roman" w:cs="Times New Roman"/>
          <w:sz w:val="24"/>
          <w:szCs w:val="24"/>
        </w:rPr>
        <w:tab/>
      </w:r>
      <w:r w:rsidRPr="00E35B8E">
        <w:rPr>
          <w:rFonts w:ascii="Times New Roman" w:eastAsia="Times New Roman" w:hAnsi="Times New Roman" w:cs="Times New Roman"/>
          <w:sz w:val="24"/>
          <w:szCs w:val="24"/>
        </w:rPr>
        <w:tab/>
      </w:r>
      <w:r w:rsidRPr="00E35B8E">
        <w:rPr>
          <w:rFonts w:ascii="Times New Roman" w:eastAsia="Times New Roman" w:hAnsi="Times New Roman" w:cs="Times New Roman"/>
          <w:sz w:val="24"/>
          <w:szCs w:val="24"/>
        </w:rPr>
        <w:tab/>
      </w:r>
      <w:r w:rsidRPr="00E35B8E">
        <w:rPr>
          <w:rFonts w:ascii="Times New Roman" w:eastAsia="Times New Roman" w:hAnsi="Times New Roman" w:cs="Times New Roman"/>
          <w:sz w:val="24"/>
          <w:szCs w:val="24"/>
        </w:rPr>
        <w:tab/>
      </w:r>
      <w:r w:rsidRPr="00E35B8E">
        <w:rPr>
          <w:rFonts w:ascii="Times New Roman" w:eastAsia="Times New Roman" w:hAnsi="Times New Roman" w:cs="Times New Roman"/>
          <w:sz w:val="24"/>
          <w:szCs w:val="24"/>
        </w:rPr>
        <w:tab/>
        <w:t>в Русской избе</w:t>
      </w:r>
    </w:p>
    <w:p w:rsidR="000F2D39" w:rsidRDefault="000F2D39" w:rsidP="000F2D39">
      <w:pPr>
        <w:spacing w:before="100" w:beforeAutospacing="1" w:after="100" w:afterAutospacing="1" w:line="240" w:lineRule="auto"/>
        <w:rPr>
          <w:rFonts w:ascii="Times New Roman" w:hAnsi="Times New Roman" w:cs="Times New Roman"/>
          <w:noProof/>
          <w:sz w:val="24"/>
          <w:szCs w:val="24"/>
        </w:rPr>
      </w:pPr>
      <w:r w:rsidRPr="00ED577D">
        <w:rPr>
          <w:rFonts w:ascii="Times New Roman" w:hAnsi="Times New Roman" w:cs="Times New Roman"/>
          <w:noProof/>
          <w:sz w:val="24"/>
          <w:szCs w:val="24"/>
        </w:rPr>
        <w:lastRenderedPageBreak/>
        <w:drawing>
          <wp:inline distT="0" distB="0" distL="0" distR="0">
            <wp:extent cx="2600325" cy="1719263"/>
            <wp:effectExtent l="19050" t="0" r="9525" b="0"/>
            <wp:docPr id="47" name="Рисунок 36" descr="C:\Users\Алексей\Desktop\Исторические дни\2023_04_26_12_26_IMG_3411.JPG"/>
            <wp:cNvGraphicFramePr/>
            <a:graphic xmlns:a="http://schemas.openxmlformats.org/drawingml/2006/main">
              <a:graphicData uri="http://schemas.openxmlformats.org/drawingml/2006/picture">
                <pic:pic xmlns:pic="http://schemas.openxmlformats.org/drawingml/2006/picture">
                  <pic:nvPicPr>
                    <pic:cNvPr id="3074" name="Picture 2" descr="C:\Users\Алексей\Desktop\Исторические дни\2023_04_26_12_26_IMG_3411.JPG"/>
                    <pic:cNvPicPr>
                      <a:picLocks noChangeAspect="1" noChangeArrowheads="1"/>
                    </pic:cNvPicPr>
                  </pic:nvPicPr>
                  <pic:blipFill>
                    <a:blip r:embed="rId11" cstate="print"/>
                    <a:srcRect/>
                    <a:stretch>
                      <a:fillRect/>
                    </a:stretch>
                  </pic:blipFill>
                  <pic:spPr bwMode="auto">
                    <a:xfrm>
                      <a:off x="0" y="0"/>
                      <a:ext cx="2600325" cy="1719263"/>
                    </a:xfrm>
                    <a:prstGeom prst="rect">
                      <a:avLst/>
                    </a:prstGeom>
                    <a:noFill/>
                  </pic:spPr>
                </pic:pic>
              </a:graphicData>
            </a:graphic>
          </wp:inline>
        </w:drawing>
      </w:r>
      <w:r>
        <w:rPr>
          <w:rFonts w:ascii="Times New Roman" w:hAnsi="Times New Roman" w:cs="Times New Roman"/>
          <w:noProof/>
          <w:sz w:val="24"/>
          <w:szCs w:val="24"/>
        </w:rPr>
        <w:t xml:space="preserve">     </w:t>
      </w:r>
      <w:r w:rsidRPr="00ED577D">
        <w:rPr>
          <w:rFonts w:ascii="Times New Roman" w:hAnsi="Times New Roman" w:cs="Times New Roman"/>
          <w:noProof/>
          <w:sz w:val="24"/>
          <w:szCs w:val="24"/>
        </w:rPr>
        <w:drawing>
          <wp:inline distT="0" distB="0" distL="0" distR="0">
            <wp:extent cx="2400300" cy="1712118"/>
            <wp:effectExtent l="19050" t="0" r="0" b="0"/>
            <wp:docPr id="48" name="Рисунок 33" descr="C:\Users\Алексей\Desktop\Исторические дни\2023_04_26_12_58_IMG_3461.JPG"/>
            <wp:cNvGraphicFramePr/>
            <a:graphic xmlns:a="http://schemas.openxmlformats.org/drawingml/2006/main">
              <a:graphicData uri="http://schemas.openxmlformats.org/drawingml/2006/picture">
                <pic:pic xmlns:pic="http://schemas.openxmlformats.org/drawingml/2006/picture">
                  <pic:nvPicPr>
                    <pic:cNvPr id="1027" name="Picture 3" descr="C:\Users\Алексей\Desktop\Исторические дни\2023_04_26_12_58_IMG_3461.JPG"/>
                    <pic:cNvPicPr>
                      <a:picLocks noChangeAspect="1" noChangeArrowheads="1"/>
                    </pic:cNvPicPr>
                  </pic:nvPicPr>
                  <pic:blipFill>
                    <a:blip r:embed="rId5" cstate="print"/>
                    <a:srcRect/>
                    <a:stretch>
                      <a:fillRect/>
                    </a:stretch>
                  </pic:blipFill>
                  <pic:spPr bwMode="auto">
                    <a:xfrm>
                      <a:off x="0" y="0"/>
                      <a:ext cx="2399051" cy="1711227"/>
                    </a:xfrm>
                    <a:prstGeom prst="rect">
                      <a:avLst/>
                    </a:prstGeom>
                    <a:noFill/>
                  </pic:spPr>
                </pic:pic>
              </a:graphicData>
            </a:graphic>
          </wp:inline>
        </w:drawing>
      </w:r>
    </w:p>
    <w:p w:rsidR="000F2D39" w:rsidRDefault="000F2D39" w:rsidP="000F2D39">
      <w:pPr>
        <w:spacing w:before="100" w:beforeAutospacing="1" w:after="0" w:line="240" w:lineRule="auto"/>
        <w:rPr>
          <w:rFonts w:ascii="Times New Roman" w:hAnsi="Times New Roman" w:cs="Times New Roman"/>
          <w:noProof/>
          <w:sz w:val="24"/>
          <w:szCs w:val="24"/>
        </w:rPr>
      </w:pPr>
      <w:r>
        <w:rPr>
          <w:rFonts w:ascii="Times New Roman" w:hAnsi="Times New Roman" w:cs="Times New Roman"/>
          <w:noProof/>
          <w:sz w:val="24"/>
          <w:szCs w:val="24"/>
        </w:rPr>
        <w:t>Занятие по продуктивной деятельности                Посиделки в Русской избе                                                                                               в Русской избе</w:t>
      </w:r>
    </w:p>
    <w:p w:rsidR="000F2D39" w:rsidRPr="00ED577D" w:rsidRDefault="000F2D39" w:rsidP="000F2D39">
      <w:pPr>
        <w:spacing w:before="100" w:beforeAutospacing="1" w:after="100" w:afterAutospacing="1" w:line="240" w:lineRule="auto"/>
        <w:rPr>
          <w:rFonts w:ascii="Times New Roman" w:eastAsiaTheme="minorHAnsi" w:hAnsi="Times New Roman" w:cs="Times New Roman"/>
          <w:b/>
          <w:noProof/>
          <w:sz w:val="24"/>
          <w:szCs w:val="24"/>
        </w:rPr>
      </w:pPr>
      <w:r w:rsidRPr="00ED577D">
        <w:rPr>
          <w:rFonts w:ascii="Times New Roman" w:eastAsia="Times New Roman" w:hAnsi="Times New Roman" w:cs="Times New Roman"/>
          <w:b/>
          <w:sz w:val="24"/>
          <w:szCs w:val="24"/>
        </w:rPr>
        <w:t>С удовольствием ребята участвовали в народных праздниках.</w:t>
      </w:r>
    </w:p>
    <w:p w:rsidR="000F2D39" w:rsidRPr="00E35B8E" w:rsidRDefault="000F2D39" w:rsidP="000F2D39">
      <w:pPr>
        <w:spacing w:before="100" w:beforeAutospacing="1" w:after="100" w:afterAutospacing="1" w:line="240" w:lineRule="auto"/>
        <w:ind w:firstLine="708"/>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t xml:space="preserve">На праздник </w:t>
      </w:r>
      <w:proofErr w:type="spellStart"/>
      <w:r w:rsidRPr="00E35B8E">
        <w:rPr>
          <w:rFonts w:ascii="Times New Roman" w:eastAsia="Times New Roman" w:hAnsi="Times New Roman" w:cs="Times New Roman"/>
          <w:sz w:val="24"/>
          <w:szCs w:val="24"/>
        </w:rPr>
        <w:t>Осенин</w:t>
      </w:r>
      <w:proofErr w:type="spellEnd"/>
      <w:r w:rsidRPr="00E35B8E">
        <w:rPr>
          <w:rFonts w:ascii="Times New Roman" w:eastAsia="Times New Roman" w:hAnsi="Times New Roman" w:cs="Times New Roman"/>
          <w:sz w:val="24"/>
          <w:szCs w:val="24"/>
        </w:rPr>
        <w:t xml:space="preserve"> совместно с музыкальным руководителем мы подготовили мюзикл по мотивам русской народной сказки «Репка». Театральная деятельность детей вызвала огромный восторг у родителей и подтолкнула нас к тому, чтобы показать наш спектакль детям всего детского сада. Ребята показали себя настоящими артистами. При этом была проделана огромная работа над процессом автоматизации звуков, постановки дикции, обучения выразительному чтению, развитию песенного творчества.  </w:t>
      </w:r>
    </w:p>
    <w:p w:rsidR="000F2D39" w:rsidRDefault="000F2D39" w:rsidP="000F2D39">
      <w:p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35B8E">
        <w:rPr>
          <w:rFonts w:ascii="Times New Roman" w:eastAsia="Times New Roman" w:hAnsi="Times New Roman" w:cs="Times New Roman"/>
          <w:noProof/>
          <w:sz w:val="24"/>
          <w:szCs w:val="24"/>
        </w:rPr>
        <w:drawing>
          <wp:inline distT="0" distB="0" distL="0" distR="0">
            <wp:extent cx="2314575" cy="1428750"/>
            <wp:effectExtent l="19050" t="0" r="9525" b="0"/>
            <wp:docPr id="45" name="Рисунок 8" descr="C:\Users\Алексей\Pictures\vlcsnap-2023-04-22-20h20m24s756.png"/>
            <wp:cNvGraphicFramePr/>
            <a:graphic xmlns:a="http://schemas.openxmlformats.org/drawingml/2006/main">
              <a:graphicData uri="http://schemas.openxmlformats.org/drawingml/2006/picture">
                <pic:pic xmlns:pic="http://schemas.openxmlformats.org/drawingml/2006/picture">
                  <pic:nvPicPr>
                    <pic:cNvPr id="21506" name="Picture 2" descr="C:\Users\Алексей\Pictures\vlcsnap-2023-04-22-20h20m24s756.png"/>
                    <pic:cNvPicPr>
                      <a:picLocks noChangeAspect="1" noChangeArrowheads="1"/>
                    </pic:cNvPicPr>
                  </pic:nvPicPr>
                  <pic:blipFill>
                    <a:blip r:embed="rId12" cstate="print"/>
                    <a:srcRect/>
                    <a:stretch>
                      <a:fillRect/>
                    </a:stretch>
                  </pic:blipFill>
                  <pic:spPr bwMode="auto">
                    <a:xfrm>
                      <a:off x="0" y="0"/>
                      <a:ext cx="2317609" cy="1430623"/>
                    </a:xfrm>
                    <a:prstGeom prst="rect">
                      <a:avLst/>
                    </a:prstGeom>
                    <a:noFill/>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85EFC">
        <w:rPr>
          <w:rFonts w:ascii="Times New Roman" w:eastAsia="Times New Roman" w:hAnsi="Times New Roman" w:cs="Times New Roman"/>
          <w:noProof/>
          <w:sz w:val="24"/>
          <w:szCs w:val="24"/>
        </w:rPr>
        <w:drawing>
          <wp:inline distT="0" distB="0" distL="0" distR="0">
            <wp:extent cx="1958975" cy="1352550"/>
            <wp:effectExtent l="19050" t="0" r="3175" b="0"/>
            <wp:docPr id="46" name="Рисунок 9" descr="C:\Users\Алексей\Downloads\WhatsApp Image 2023-04-04 at 14.09.20.jpeg"/>
            <wp:cNvGraphicFramePr/>
            <a:graphic xmlns:a="http://schemas.openxmlformats.org/drawingml/2006/main">
              <a:graphicData uri="http://schemas.openxmlformats.org/drawingml/2006/picture">
                <pic:pic xmlns:pic="http://schemas.openxmlformats.org/drawingml/2006/picture">
                  <pic:nvPicPr>
                    <pic:cNvPr id="21509" name="Picture 5" descr="C:\Users\Алексей\Downloads\WhatsApp Image 2023-04-04 at 14.09.20.jpeg"/>
                    <pic:cNvPicPr>
                      <a:picLocks noChangeAspect="1" noChangeArrowheads="1"/>
                    </pic:cNvPicPr>
                  </pic:nvPicPr>
                  <pic:blipFill>
                    <a:blip r:embed="rId13" cstate="print"/>
                    <a:srcRect/>
                    <a:stretch>
                      <a:fillRect/>
                    </a:stretch>
                  </pic:blipFill>
                  <pic:spPr bwMode="auto">
                    <a:xfrm>
                      <a:off x="0" y="0"/>
                      <a:ext cx="1958803" cy="1352431"/>
                    </a:xfrm>
                    <a:prstGeom prst="rect">
                      <a:avLst/>
                    </a:prstGeom>
                    <a:noFill/>
                  </pic:spPr>
                </pic:pic>
              </a:graphicData>
            </a:graphic>
          </wp:inline>
        </w:drawing>
      </w:r>
    </w:p>
    <w:p w:rsidR="000F2D39" w:rsidRDefault="000F2D39" w:rsidP="000F2D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Мюзикл по мотивам русской народной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Ребята младшей группы смотрят </w:t>
      </w:r>
    </w:p>
    <w:p w:rsidR="000F2D39" w:rsidRDefault="000F2D39" w:rsidP="000F2D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сказки «Репка»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мюзикл «Репка»</w:t>
      </w:r>
    </w:p>
    <w:p w:rsidR="000F2D39" w:rsidRDefault="000F2D39" w:rsidP="000F2D39">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35B8E">
        <w:rPr>
          <w:rFonts w:ascii="Times New Roman" w:eastAsia="Times New Roman" w:hAnsi="Times New Roman" w:cs="Times New Roman"/>
          <w:sz w:val="24"/>
          <w:szCs w:val="24"/>
        </w:rPr>
        <w:t>На празднование Масленицы дети готовили дома совместно с родителями рассказы о каждом дне масленичной недели и с удовольствием представляли их другим ребятам в группе.</w:t>
      </w:r>
    </w:p>
    <w:p w:rsidR="000F2D39" w:rsidRDefault="000F2D39" w:rsidP="000F2D39">
      <w:pPr>
        <w:spacing w:after="0" w:line="240" w:lineRule="auto"/>
        <w:rPr>
          <w:rFonts w:ascii="Times New Roman" w:eastAsia="Times New Roman" w:hAnsi="Times New Roman" w:cs="Times New Roman"/>
          <w:sz w:val="24"/>
          <w:szCs w:val="24"/>
        </w:rPr>
      </w:pPr>
      <w:r w:rsidRPr="00785EFC">
        <w:rPr>
          <w:rFonts w:ascii="Times New Roman" w:eastAsia="Times New Roman" w:hAnsi="Times New Roman" w:cs="Times New Roman"/>
          <w:noProof/>
          <w:sz w:val="24"/>
          <w:szCs w:val="24"/>
        </w:rPr>
        <w:drawing>
          <wp:inline distT="0" distB="0" distL="0" distR="0">
            <wp:extent cx="1743075" cy="2305050"/>
            <wp:effectExtent l="19050" t="0" r="9525" b="0"/>
            <wp:docPr id="49" name="Рисунок 11" descr="C:\Users\Алексей\Downloads\WhatsApp Image 2023-02-22 at 16.20.41.jpeg"/>
            <wp:cNvGraphicFramePr/>
            <a:graphic xmlns:a="http://schemas.openxmlformats.org/drawingml/2006/main">
              <a:graphicData uri="http://schemas.openxmlformats.org/drawingml/2006/picture">
                <pic:pic xmlns:pic="http://schemas.openxmlformats.org/drawingml/2006/picture">
                  <pic:nvPicPr>
                    <pic:cNvPr id="9" name="Picture 8" descr="C:\Users\Алексей\Downloads\WhatsApp Image 2023-02-22 at 16.20.41.jpeg"/>
                    <pic:cNvPicPr>
                      <a:picLocks noChangeAspect="1" noChangeArrowheads="1"/>
                    </pic:cNvPicPr>
                  </pic:nvPicPr>
                  <pic:blipFill>
                    <a:blip r:embed="rId14" cstate="print"/>
                    <a:srcRect/>
                    <a:stretch>
                      <a:fillRect/>
                    </a:stretch>
                  </pic:blipFill>
                  <pic:spPr bwMode="auto">
                    <a:xfrm>
                      <a:off x="0" y="0"/>
                      <a:ext cx="1743626" cy="2305779"/>
                    </a:xfrm>
                    <a:prstGeom prst="rect">
                      <a:avLst/>
                    </a:prstGeom>
                    <a:noFill/>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785EFC">
        <w:rPr>
          <w:rFonts w:ascii="Times New Roman" w:eastAsia="Times New Roman" w:hAnsi="Times New Roman" w:cs="Times New Roman"/>
          <w:noProof/>
          <w:sz w:val="24"/>
          <w:szCs w:val="24"/>
        </w:rPr>
        <w:drawing>
          <wp:inline distT="0" distB="0" distL="0" distR="0">
            <wp:extent cx="1657350" cy="2305050"/>
            <wp:effectExtent l="19050" t="0" r="0" b="0"/>
            <wp:docPr id="50" name="Рисунок 12" descr="C:\Users\Алексей\Downloads\WhatsApp Image 2023-02-20 at 15.24.15.jpeg"/>
            <wp:cNvGraphicFramePr/>
            <a:graphic xmlns:a="http://schemas.openxmlformats.org/drawingml/2006/main">
              <a:graphicData uri="http://schemas.openxmlformats.org/drawingml/2006/picture">
                <pic:pic xmlns:pic="http://schemas.openxmlformats.org/drawingml/2006/picture">
                  <pic:nvPicPr>
                    <pic:cNvPr id="21513" name="Picture 9" descr="C:\Users\Алексей\Downloads\WhatsApp Image 2023-02-20 at 15.24.15.jpeg"/>
                    <pic:cNvPicPr>
                      <a:picLocks noChangeAspect="1" noChangeArrowheads="1"/>
                    </pic:cNvPicPr>
                  </pic:nvPicPr>
                  <pic:blipFill>
                    <a:blip r:embed="rId15" cstate="print"/>
                    <a:srcRect/>
                    <a:stretch>
                      <a:fillRect/>
                    </a:stretch>
                  </pic:blipFill>
                  <pic:spPr bwMode="auto">
                    <a:xfrm>
                      <a:off x="0" y="0"/>
                      <a:ext cx="1655854" cy="2302970"/>
                    </a:xfrm>
                    <a:prstGeom prst="rect">
                      <a:avLst/>
                    </a:prstGeom>
                    <a:noFill/>
                  </pic:spPr>
                </pic:pic>
              </a:graphicData>
            </a:graphic>
          </wp:inline>
        </w:drawing>
      </w:r>
    </w:p>
    <w:p w:rsidR="000F2D39" w:rsidRDefault="000F2D39" w:rsidP="000F2D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Масленичная неделя</w:t>
      </w:r>
    </w:p>
    <w:p w:rsidR="000F2D39" w:rsidRDefault="000F2D39" w:rsidP="000F2D39">
      <w:pPr>
        <w:spacing w:after="0" w:line="360" w:lineRule="auto"/>
        <w:contextualSpacing/>
        <w:rPr>
          <w:rFonts w:ascii="Times New Roman" w:eastAsia="Times New Roman" w:hAnsi="Times New Roman" w:cs="Times New Roman"/>
          <w:sz w:val="24"/>
          <w:szCs w:val="24"/>
        </w:rPr>
      </w:pPr>
    </w:p>
    <w:p w:rsidR="000F2D39" w:rsidRDefault="000F2D39" w:rsidP="00A403B7">
      <w:pPr>
        <w:spacing w:after="0" w:line="240" w:lineRule="auto"/>
        <w:ind w:firstLine="708"/>
        <w:contextualSpacing/>
        <w:rPr>
          <w:rFonts w:ascii="Times New Roman" w:eastAsia="Times New Roman" w:hAnsi="Times New Roman" w:cs="Times New Roman"/>
          <w:bCs/>
          <w:sz w:val="24"/>
          <w:szCs w:val="24"/>
        </w:rPr>
      </w:pPr>
      <w:r w:rsidRPr="00785EFC">
        <w:rPr>
          <w:rFonts w:ascii="Times New Roman" w:eastAsia="Times New Roman" w:hAnsi="Times New Roman" w:cs="Times New Roman"/>
          <w:bCs/>
          <w:sz w:val="24"/>
          <w:szCs w:val="24"/>
        </w:rPr>
        <w:lastRenderedPageBreak/>
        <w:t>Знакомя детей с поговорками, загадками, пословицами, сказами и сказками</w:t>
      </w:r>
      <w:r>
        <w:rPr>
          <w:rFonts w:ascii="Times New Roman" w:eastAsia="Times New Roman" w:hAnsi="Times New Roman" w:cs="Times New Roman"/>
          <w:bCs/>
          <w:sz w:val="24"/>
          <w:szCs w:val="24"/>
        </w:rPr>
        <w:t xml:space="preserve">, мы </w:t>
      </w:r>
      <w:r w:rsidRPr="00785EFC">
        <w:rPr>
          <w:rFonts w:ascii="Times New Roman" w:eastAsia="Times New Roman" w:hAnsi="Times New Roman" w:cs="Times New Roman"/>
          <w:bCs/>
          <w:sz w:val="24"/>
          <w:szCs w:val="24"/>
        </w:rPr>
        <w:t>приобщаем их к общечеловеческим нравственным ценностям. В русском фольклоре сочетаются слово, музыкальный ритм. Ребята пытались объяснять смысл пословиц и поговорок, учились по скрытому смыслу отгадывать загадки и придумывать их сами, учились объяснять поучительный смысл народных сказок, пересказывать отрывки из них, описывать героев русского фольклора.</w:t>
      </w:r>
    </w:p>
    <w:p w:rsidR="000F2D39" w:rsidRPr="006D3055" w:rsidRDefault="000F2D39" w:rsidP="00A403B7">
      <w:pPr>
        <w:spacing w:after="0" w:line="240" w:lineRule="auto"/>
        <w:ind w:firstLine="708"/>
        <w:contextualSpacing/>
        <w:rPr>
          <w:rFonts w:ascii="Times New Roman" w:eastAsia="Times New Roman" w:hAnsi="Times New Roman" w:cs="Times New Roman"/>
          <w:bCs/>
          <w:sz w:val="24"/>
          <w:szCs w:val="24"/>
        </w:rPr>
      </w:pPr>
      <w:r w:rsidRPr="00785EFC">
        <w:rPr>
          <w:rFonts w:ascii="Times New Roman" w:eastAsia="Times New Roman" w:hAnsi="Times New Roman" w:cs="Times New Roman"/>
          <w:b/>
          <w:bCs/>
          <w:sz w:val="24"/>
          <w:szCs w:val="24"/>
        </w:rPr>
        <w:t>Проектная деятельность.</w:t>
      </w:r>
    </w:p>
    <w:p w:rsidR="000F2D39" w:rsidRDefault="000F2D39" w:rsidP="00A403B7">
      <w:pPr>
        <w:spacing w:after="0" w:line="240" w:lineRule="auto"/>
        <w:ind w:firstLine="708"/>
        <w:rPr>
          <w:rFonts w:ascii="Times New Roman" w:eastAsia="Times New Roman" w:hAnsi="Times New Roman" w:cs="Times New Roman"/>
          <w:sz w:val="24"/>
          <w:szCs w:val="24"/>
        </w:rPr>
      </w:pPr>
      <w:r w:rsidRPr="00785EFC">
        <w:rPr>
          <w:rFonts w:ascii="Times New Roman" w:eastAsia="Times New Roman" w:hAnsi="Times New Roman" w:cs="Times New Roman"/>
          <w:bCs/>
          <w:sz w:val="24"/>
          <w:szCs w:val="24"/>
        </w:rPr>
        <w:t xml:space="preserve">Нами были реализованы </w:t>
      </w:r>
      <w:r>
        <w:rPr>
          <w:rFonts w:ascii="Times New Roman" w:eastAsia="Times New Roman" w:hAnsi="Times New Roman" w:cs="Times New Roman"/>
          <w:bCs/>
          <w:sz w:val="24"/>
          <w:szCs w:val="24"/>
        </w:rPr>
        <w:t xml:space="preserve">долгосрочные </w:t>
      </w:r>
      <w:r w:rsidRPr="00785EFC">
        <w:rPr>
          <w:rFonts w:ascii="Times New Roman" w:eastAsia="Times New Roman" w:hAnsi="Times New Roman" w:cs="Times New Roman"/>
          <w:bCs/>
          <w:sz w:val="24"/>
          <w:szCs w:val="24"/>
        </w:rPr>
        <w:t xml:space="preserve"> проект</w:t>
      </w:r>
      <w:r>
        <w:rPr>
          <w:rFonts w:ascii="Times New Roman" w:eastAsia="Times New Roman" w:hAnsi="Times New Roman" w:cs="Times New Roman"/>
          <w:bCs/>
          <w:sz w:val="24"/>
          <w:szCs w:val="24"/>
        </w:rPr>
        <w:t>ы</w:t>
      </w:r>
      <w:r w:rsidRPr="00785EFC">
        <w:rPr>
          <w:rFonts w:ascii="Times New Roman" w:eastAsia="Times New Roman" w:hAnsi="Times New Roman" w:cs="Times New Roman"/>
          <w:bCs/>
          <w:sz w:val="24"/>
          <w:szCs w:val="24"/>
        </w:rPr>
        <w:t xml:space="preserve">: </w:t>
      </w:r>
      <w:r w:rsidRPr="00785EFC">
        <w:rPr>
          <w:rFonts w:ascii="Times New Roman" w:eastAsia="Times New Roman" w:hAnsi="Times New Roman" w:cs="Times New Roman"/>
          <w:sz w:val="24"/>
          <w:szCs w:val="24"/>
        </w:rPr>
        <w:t>«Я живу в России</w:t>
      </w:r>
      <w:r>
        <w:rPr>
          <w:rFonts w:ascii="Times New Roman" w:eastAsia="Times New Roman" w:hAnsi="Times New Roman" w:cs="Times New Roman"/>
          <w:sz w:val="24"/>
          <w:szCs w:val="24"/>
        </w:rPr>
        <w:t>», «Мой любимый Московский район»; среднесрочный проект</w:t>
      </w:r>
      <w:r w:rsidRPr="00785EFC">
        <w:rPr>
          <w:rFonts w:ascii="Times New Roman" w:eastAsia="Times New Roman" w:hAnsi="Times New Roman" w:cs="Times New Roman"/>
          <w:sz w:val="24"/>
          <w:szCs w:val="24"/>
        </w:rPr>
        <w:t xml:space="preserve"> «Самовар – национальный символ России».</w:t>
      </w:r>
    </w:p>
    <w:p w:rsidR="000F2D39" w:rsidRDefault="000F2D39" w:rsidP="00A403B7">
      <w:pPr>
        <w:spacing w:after="0" w:line="240" w:lineRule="auto"/>
        <w:ind w:firstLine="708"/>
        <w:rPr>
          <w:rFonts w:ascii="Times New Roman" w:eastAsia="Times New Roman" w:hAnsi="Times New Roman" w:cs="Times New Roman"/>
          <w:sz w:val="24"/>
          <w:szCs w:val="24"/>
        </w:rPr>
      </w:pPr>
      <w:r w:rsidRPr="00A403B7">
        <w:rPr>
          <w:rFonts w:ascii="Times New Roman" w:eastAsia="Times New Roman" w:hAnsi="Times New Roman" w:cs="Times New Roman"/>
          <w:bCs/>
          <w:i/>
          <w:sz w:val="24"/>
          <w:szCs w:val="24"/>
        </w:rPr>
        <w:t>«Я живу в России»</w:t>
      </w:r>
      <w:r w:rsidRPr="00785EFC">
        <w:rPr>
          <w:rFonts w:ascii="Times New Roman" w:eastAsia="Times New Roman" w:hAnsi="Times New Roman" w:cs="Times New Roman"/>
          <w:b/>
          <w:bCs/>
          <w:sz w:val="24"/>
          <w:szCs w:val="24"/>
        </w:rPr>
        <w:t xml:space="preserve"> -</w:t>
      </w:r>
      <w:r w:rsidRPr="00785EFC">
        <w:rPr>
          <w:rFonts w:ascii="Times New Roman" w:eastAsia="Times New Roman" w:hAnsi="Times New Roman" w:cs="Times New Roman"/>
          <w:sz w:val="24"/>
          <w:szCs w:val="24"/>
        </w:rPr>
        <w:t xml:space="preserve"> этот проект осуществлялся совместно с родителями. Мы дали ребятам и родителям задание на лето – снять небольшие ролики о тех местах, где они будут отдыхать летом, и рассказать о них: о достопримечательностях этих мест, осветить какие-то исторические моменты, связанные с этими местами. Продуктом этой деятельности стал замечательный фильм о нашей Родине, который можно использовать при изучении лексической темы «Наша Родина - Россия».</w:t>
      </w:r>
    </w:p>
    <w:p w:rsidR="000F2D39" w:rsidRDefault="000F2D39" w:rsidP="000F2D39">
      <w:pPr>
        <w:spacing w:after="0" w:line="360" w:lineRule="auto"/>
        <w:ind w:firstLine="708"/>
        <w:rPr>
          <w:rFonts w:ascii="Times New Roman" w:eastAsia="Times New Roman" w:hAnsi="Times New Roman" w:cs="Times New Roman"/>
          <w:sz w:val="24"/>
          <w:szCs w:val="24"/>
        </w:rPr>
      </w:pPr>
      <w:r w:rsidRPr="006D3055">
        <w:rPr>
          <w:rFonts w:ascii="Times New Roman" w:eastAsia="Times New Roman" w:hAnsi="Times New Roman" w:cs="Times New Roman"/>
          <w:noProof/>
          <w:sz w:val="24"/>
          <w:szCs w:val="24"/>
        </w:rPr>
        <w:drawing>
          <wp:inline distT="0" distB="0" distL="0" distR="0">
            <wp:extent cx="1942197" cy="2076450"/>
            <wp:effectExtent l="19050" t="0" r="903" b="0"/>
            <wp:docPr id="51" name="Рисунок 13"/>
            <wp:cNvGraphicFramePr/>
            <a:graphic xmlns:a="http://schemas.openxmlformats.org/drawingml/2006/main">
              <a:graphicData uri="http://schemas.openxmlformats.org/drawingml/2006/picture">
                <pic:pic xmlns:pic="http://schemas.openxmlformats.org/drawingml/2006/picture">
                  <pic:nvPicPr>
                    <pic:cNvPr id="22531" name="Picture 3"/>
                    <pic:cNvPicPr>
                      <a:picLocks noChangeAspect="1" noChangeArrowheads="1"/>
                    </pic:cNvPicPr>
                  </pic:nvPicPr>
                  <pic:blipFill>
                    <a:blip r:embed="rId16" cstate="print"/>
                    <a:srcRect/>
                    <a:stretch>
                      <a:fillRect/>
                    </a:stretch>
                  </pic:blipFill>
                  <pic:spPr bwMode="auto">
                    <a:xfrm>
                      <a:off x="0" y="0"/>
                      <a:ext cx="1944216" cy="2078609"/>
                    </a:xfrm>
                    <a:prstGeom prst="rect">
                      <a:avLst/>
                    </a:prstGeom>
                    <a:noFill/>
                    <a:ln w="9525">
                      <a:noFill/>
                      <a:miter lim="800000"/>
                      <a:headEnd/>
                      <a:tailEnd/>
                    </a:ln>
                    <a:effectLst/>
                  </pic:spPr>
                </pic:pic>
              </a:graphicData>
            </a:graphic>
          </wp:inline>
        </w:drawing>
      </w:r>
      <w:r>
        <w:rPr>
          <w:rFonts w:ascii="Times New Roman" w:eastAsia="Times New Roman" w:hAnsi="Times New Roman" w:cs="Times New Roman"/>
          <w:sz w:val="24"/>
          <w:szCs w:val="24"/>
        </w:rPr>
        <w:t xml:space="preserve">             </w:t>
      </w:r>
      <w:r w:rsidRPr="006D3055">
        <w:rPr>
          <w:rFonts w:ascii="Times New Roman" w:eastAsia="Times New Roman" w:hAnsi="Times New Roman" w:cs="Times New Roman"/>
          <w:noProof/>
          <w:sz w:val="24"/>
          <w:szCs w:val="24"/>
        </w:rPr>
        <w:drawing>
          <wp:inline distT="0" distB="0" distL="0" distR="0">
            <wp:extent cx="1981868" cy="2076450"/>
            <wp:effectExtent l="19050" t="0" r="0" b="0"/>
            <wp:docPr id="52" name="Рисунок 14" descr="C:\Users\Алексей\Pictures\vlcsnap-2023-04-22-21h16m58s761.png"/>
            <wp:cNvGraphicFramePr/>
            <a:graphic xmlns:a="http://schemas.openxmlformats.org/drawingml/2006/main">
              <a:graphicData uri="http://schemas.openxmlformats.org/drawingml/2006/picture">
                <pic:pic xmlns:pic="http://schemas.openxmlformats.org/drawingml/2006/picture">
                  <pic:nvPicPr>
                    <pic:cNvPr id="22535" name="Picture 7" descr="C:\Users\Алексей\Pictures\vlcsnap-2023-04-22-21h16m58s761.png"/>
                    <pic:cNvPicPr>
                      <a:picLocks noChangeAspect="1" noChangeArrowheads="1"/>
                    </pic:cNvPicPr>
                  </pic:nvPicPr>
                  <pic:blipFill>
                    <a:blip r:embed="rId17" cstate="print"/>
                    <a:srcRect/>
                    <a:stretch>
                      <a:fillRect/>
                    </a:stretch>
                  </pic:blipFill>
                  <pic:spPr bwMode="auto">
                    <a:xfrm>
                      <a:off x="0" y="0"/>
                      <a:ext cx="1981868" cy="2076450"/>
                    </a:xfrm>
                    <a:prstGeom prst="rect">
                      <a:avLst/>
                    </a:prstGeom>
                    <a:noFill/>
                  </pic:spPr>
                </pic:pic>
              </a:graphicData>
            </a:graphic>
          </wp:inline>
        </w:drawing>
      </w:r>
    </w:p>
    <w:p w:rsidR="000F2D39" w:rsidRDefault="000F2D39" w:rsidP="000F2D39">
      <w:pPr>
        <w:spacing w:after="0" w:line="360" w:lineRule="auto"/>
        <w:ind w:firstLine="708"/>
        <w:rPr>
          <w:rFonts w:ascii="Times New Roman" w:eastAsia="Times New Roman" w:hAnsi="Times New Roman" w:cs="Times New Roman"/>
          <w:sz w:val="24"/>
          <w:szCs w:val="24"/>
        </w:rPr>
      </w:pPr>
    </w:p>
    <w:p w:rsidR="000F2D39" w:rsidRDefault="000F2D39" w:rsidP="000F2D39">
      <w:pPr>
        <w:spacing w:after="0" w:line="360" w:lineRule="auto"/>
        <w:ind w:firstLine="708"/>
        <w:rPr>
          <w:rFonts w:ascii="Times New Roman" w:eastAsia="Times New Roman" w:hAnsi="Times New Roman" w:cs="Times New Roman"/>
          <w:sz w:val="24"/>
          <w:szCs w:val="24"/>
        </w:rPr>
      </w:pPr>
      <w:r w:rsidRPr="006D3055">
        <w:rPr>
          <w:rFonts w:ascii="Times New Roman" w:eastAsia="Times New Roman" w:hAnsi="Times New Roman" w:cs="Times New Roman"/>
          <w:noProof/>
          <w:sz w:val="24"/>
          <w:szCs w:val="24"/>
        </w:rPr>
        <w:drawing>
          <wp:inline distT="0" distB="0" distL="0" distR="0">
            <wp:extent cx="1752600" cy="2305050"/>
            <wp:effectExtent l="19050" t="0" r="0" b="0"/>
            <wp:docPr id="53" name="Рисунок 15" descr="C:\Users\Алексей\Pictures\vlcsnap-2023-04-24-20h40m20s546.png"/>
            <wp:cNvGraphicFramePr/>
            <a:graphic xmlns:a="http://schemas.openxmlformats.org/drawingml/2006/main">
              <a:graphicData uri="http://schemas.openxmlformats.org/drawingml/2006/picture">
                <pic:pic xmlns:pic="http://schemas.openxmlformats.org/drawingml/2006/picture">
                  <pic:nvPicPr>
                    <pic:cNvPr id="2052" name="Picture 4" descr="C:\Users\Алексей\Pictures\vlcsnap-2023-04-24-20h40m20s546.png"/>
                    <pic:cNvPicPr>
                      <a:picLocks noChangeAspect="1" noChangeArrowheads="1"/>
                    </pic:cNvPicPr>
                  </pic:nvPicPr>
                  <pic:blipFill>
                    <a:blip r:embed="rId18" cstate="print"/>
                    <a:srcRect/>
                    <a:stretch>
                      <a:fillRect/>
                    </a:stretch>
                  </pic:blipFill>
                  <pic:spPr bwMode="auto">
                    <a:xfrm>
                      <a:off x="0" y="0"/>
                      <a:ext cx="1757503" cy="2311499"/>
                    </a:xfrm>
                    <a:prstGeom prst="rect">
                      <a:avLst/>
                    </a:prstGeom>
                    <a:noFill/>
                  </pic:spPr>
                </pic:pic>
              </a:graphicData>
            </a:graphic>
          </wp:inline>
        </w:drawing>
      </w:r>
      <w:r>
        <w:rPr>
          <w:rFonts w:ascii="Times New Roman" w:eastAsia="Times New Roman" w:hAnsi="Times New Roman" w:cs="Times New Roman"/>
          <w:sz w:val="24"/>
          <w:szCs w:val="24"/>
        </w:rPr>
        <w:t xml:space="preserve">              </w:t>
      </w:r>
      <w:r w:rsidRPr="006D3055">
        <w:rPr>
          <w:rFonts w:ascii="Times New Roman" w:eastAsia="Times New Roman" w:hAnsi="Times New Roman" w:cs="Times New Roman"/>
          <w:noProof/>
          <w:sz w:val="24"/>
          <w:szCs w:val="24"/>
        </w:rPr>
        <w:drawing>
          <wp:inline distT="0" distB="0" distL="0" distR="0">
            <wp:extent cx="2657475" cy="1539002"/>
            <wp:effectExtent l="19050" t="0" r="9525" b="0"/>
            <wp:docPr id="54" name="Рисунок 20" descr="C:\Users\Алексей\Pictures\vlcsnap-2023-04-24-20h28m05s222.png"/>
            <wp:cNvGraphicFramePr/>
            <a:graphic xmlns:a="http://schemas.openxmlformats.org/drawingml/2006/main">
              <a:graphicData uri="http://schemas.openxmlformats.org/drawingml/2006/picture">
                <pic:pic xmlns:pic="http://schemas.openxmlformats.org/drawingml/2006/picture">
                  <pic:nvPicPr>
                    <pic:cNvPr id="1028" name="Picture 4" descr="C:\Users\Алексей\Pictures\vlcsnap-2023-04-24-20h28m05s222.png"/>
                    <pic:cNvPicPr>
                      <a:picLocks noChangeAspect="1" noChangeArrowheads="1"/>
                    </pic:cNvPicPr>
                  </pic:nvPicPr>
                  <pic:blipFill>
                    <a:blip r:embed="rId19" cstate="print"/>
                    <a:srcRect/>
                    <a:stretch>
                      <a:fillRect/>
                    </a:stretch>
                  </pic:blipFill>
                  <pic:spPr bwMode="auto">
                    <a:xfrm>
                      <a:off x="0" y="0"/>
                      <a:ext cx="2657235" cy="1538863"/>
                    </a:xfrm>
                    <a:prstGeom prst="rect">
                      <a:avLst/>
                    </a:prstGeom>
                    <a:noFill/>
                  </pic:spPr>
                </pic:pic>
              </a:graphicData>
            </a:graphic>
          </wp:inline>
        </w:drawing>
      </w:r>
    </w:p>
    <w:p w:rsidR="000F2D39" w:rsidRDefault="000F2D39" w:rsidP="000F2D39">
      <w:pPr>
        <w:spacing w:after="0" w:line="360" w:lineRule="auto"/>
        <w:ind w:firstLine="708"/>
        <w:rPr>
          <w:rFonts w:ascii="Times New Roman" w:eastAsia="Times New Roman" w:hAnsi="Times New Roman" w:cs="Times New Roman"/>
          <w:sz w:val="24"/>
          <w:szCs w:val="24"/>
        </w:rPr>
      </w:pPr>
    </w:p>
    <w:p w:rsidR="000F2D39" w:rsidRPr="00785EFC" w:rsidRDefault="000F2D39" w:rsidP="000F2D39">
      <w:pPr>
        <w:spacing w:after="0" w:line="360" w:lineRule="auto"/>
        <w:ind w:firstLine="708"/>
        <w:rPr>
          <w:rFonts w:ascii="Times New Roman" w:eastAsia="Times New Roman" w:hAnsi="Times New Roman" w:cs="Times New Roman"/>
          <w:sz w:val="24"/>
          <w:szCs w:val="24"/>
        </w:rPr>
      </w:pPr>
      <w:r w:rsidRPr="006D3055">
        <w:rPr>
          <w:rFonts w:ascii="Times New Roman" w:eastAsia="Times New Roman" w:hAnsi="Times New Roman" w:cs="Times New Roman"/>
          <w:noProof/>
          <w:sz w:val="24"/>
          <w:szCs w:val="24"/>
        </w:rPr>
        <w:lastRenderedPageBreak/>
        <w:drawing>
          <wp:inline distT="0" distB="0" distL="0" distR="0">
            <wp:extent cx="1752600" cy="2276475"/>
            <wp:effectExtent l="19050" t="0" r="0" b="0"/>
            <wp:docPr id="55" name="Рисунок 2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20" cstate="print"/>
                    <a:srcRect/>
                    <a:stretch>
                      <a:fillRect/>
                    </a:stretch>
                  </pic:blipFill>
                  <pic:spPr bwMode="auto">
                    <a:xfrm>
                      <a:off x="0" y="0"/>
                      <a:ext cx="1752494" cy="2276337"/>
                    </a:xfrm>
                    <a:prstGeom prst="rect">
                      <a:avLst/>
                    </a:prstGeom>
                    <a:noFill/>
                    <a:ln w="9525">
                      <a:noFill/>
                      <a:miter lim="800000"/>
                      <a:headEnd/>
                      <a:tailEnd/>
                    </a:ln>
                    <a:effectLst/>
                  </pic:spPr>
                </pic:pic>
              </a:graphicData>
            </a:graphic>
          </wp:inline>
        </w:drawing>
      </w:r>
      <w:r>
        <w:rPr>
          <w:rFonts w:ascii="Times New Roman" w:eastAsia="Times New Roman" w:hAnsi="Times New Roman" w:cs="Times New Roman"/>
          <w:sz w:val="24"/>
          <w:szCs w:val="24"/>
        </w:rPr>
        <w:t xml:space="preserve">             </w:t>
      </w:r>
      <w:r w:rsidRPr="006D3055">
        <w:rPr>
          <w:rFonts w:ascii="Times New Roman" w:eastAsia="Times New Roman" w:hAnsi="Times New Roman" w:cs="Times New Roman"/>
          <w:noProof/>
          <w:sz w:val="24"/>
          <w:szCs w:val="24"/>
        </w:rPr>
        <w:drawing>
          <wp:inline distT="0" distB="0" distL="0" distR="0">
            <wp:extent cx="1750060" cy="2274348"/>
            <wp:effectExtent l="19050" t="0" r="2540" b="0"/>
            <wp:docPr id="56" name="Рисунок 2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1" cstate="print"/>
                    <a:srcRect/>
                    <a:stretch>
                      <a:fillRect/>
                    </a:stretch>
                  </pic:blipFill>
                  <pic:spPr bwMode="auto">
                    <a:xfrm>
                      <a:off x="0" y="0"/>
                      <a:ext cx="1749558" cy="2273696"/>
                    </a:xfrm>
                    <a:prstGeom prst="rect">
                      <a:avLst/>
                    </a:prstGeom>
                    <a:noFill/>
                    <a:ln w="9525">
                      <a:noFill/>
                      <a:miter lim="800000"/>
                      <a:headEnd/>
                      <a:tailEnd/>
                    </a:ln>
                    <a:effectLst/>
                  </pic:spPr>
                </pic:pic>
              </a:graphicData>
            </a:graphic>
          </wp:inline>
        </w:drawing>
      </w:r>
    </w:p>
    <w:p w:rsidR="000F2D39" w:rsidRDefault="000F2D39" w:rsidP="000866A8">
      <w:pPr>
        <w:pStyle w:val="a6"/>
        <w:spacing w:before="100" w:beforeAutospacing="1" w:after="0" w:line="240" w:lineRule="auto"/>
        <w:ind w:firstLine="696"/>
        <w:rPr>
          <w:rFonts w:ascii="Times New Roman" w:eastAsia="Times New Roman" w:hAnsi="Times New Roman" w:cs="Times New Roman"/>
          <w:sz w:val="24"/>
          <w:szCs w:val="24"/>
          <w:lang w:eastAsia="ru-RU"/>
        </w:rPr>
      </w:pPr>
      <w:r w:rsidRPr="00A403B7">
        <w:rPr>
          <w:rFonts w:ascii="Times New Roman" w:eastAsia="Times New Roman" w:hAnsi="Times New Roman" w:cs="Times New Roman"/>
          <w:bCs/>
          <w:i/>
          <w:sz w:val="24"/>
          <w:szCs w:val="24"/>
          <w:lang w:eastAsia="ru-RU"/>
        </w:rPr>
        <w:t>«Мой любимый Московский район»</w:t>
      </w:r>
      <w:r w:rsidRPr="00A403B7">
        <w:rPr>
          <w:rFonts w:ascii="Times New Roman" w:eastAsia="Times New Roman" w:hAnsi="Times New Roman" w:cs="Times New Roman"/>
          <w:b/>
          <w:bCs/>
          <w:i/>
          <w:sz w:val="24"/>
          <w:szCs w:val="24"/>
          <w:lang w:eastAsia="ru-RU"/>
        </w:rPr>
        <w:t>.</w:t>
      </w:r>
      <w:r w:rsidRPr="00E35B8E">
        <w:rPr>
          <w:rFonts w:ascii="Times New Roman" w:eastAsia="Times New Roman" w:hAnsi="Times New Roman" w:cs="Times New Roman"/>
          <w:sz w:val="24"/>
          <w:szCs w:val="24"/>
          <w:lang w:eastAsia="ru-RU"/>
        </w:rPr>
        <w:t xml:space="preserve"> Этот проект предполагал, что дети побывают с родителями в достопримечательных местах нашего района и также снимут ролики-рассказы об этих местах. Все семьи приняли активное участие в этой уже знакомой, интересной и познавательной деятельности.  Как результат – замечательный фильм-рассказ о нашем любимом Московском районе. Параллельно в процессе работы ребята знакомились с понятием «малая Родина», знакомились с названиями улиц и проспектов,  с тем, какие исторические памятники и памятники архитектуры есть в нашем районе, с историей нашего района и его знаменательными местами. Ребята учились быть экскурсоводами, интересно рассказывающими о близких всем нам местах.</w:t>
      </w:r>
    </w:p>
    <w:p w:rsidR="000F2D39" w:rsidRDefault="000F2D39" w:rsidP="000F2D39">
      <w:pPr>
        <w:pStyle w:val="a6"/>
        <w:spacing w:before="100" w:beforeAutospacing="1" w:after="0" w:line="360" w:lineRule="auto"/>
        <w:rPr>
          <w:noProof/>
          <w:lang w:eastAsia="ru-RU"/>
        </w:rPr>
      </w:pPr>
      <w:r w:rsidRPr="006D3055">
        <w:rPr>
          <w:rFonts w:ascii="Times New Roman" w:eastAsia="Times New Roman" w:hAnsi="Times New Roman" w:cs="Times New Roman"/>
          <w:noProof/>
          <w:sz w:val="24"/>
          <w:szCs w:val="24"/>
          <w:lang w:eastAsia="ru-RU"/>
        </w:rPr>
        <w:drawing>
          <wp:inline distT="0" distB="0" distL="0" distR="0">
            <wp:extent cx="2162175" cy="1541744"/>
            <wp:effectExtent l="19050" t="0" r="9525" b="0"/>
            <wp:docPr id="57" name="Рисунок 23"/>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22" cstate="print"/>
                    <a:srcRect/>
                    <a:stretch>
                      <a:fillRect/>
                    </a:stretch>
                  </pic:blipFill>
                  <pic:spPr bwMode="auto">
                    <a:xfrm>
                      <a:off x="0" y="0"/>
                      <a:ext cx="2158881" cy="1539395"/>
                    </a:xfrm>
                    <a:prstGeom prst="rect">
                      <a:avLst/>
                    </a:prstGeom>
                    <a:noFill/>
                    <a:ln w="9525">
                      <a:noFill/>
                      <a:miter lim="800000"/>
                      <a:headEnd/>
                      <a:tailEnd/>
                    </a:ln>
                    <a:effectLst/>
                  </pic:spPr>
                </pic:pic>
              </a:graphicData>
            </a:graphic>
          </wp:inline>
        </w:drawing>
      </w:r>
      <w:r>
        <w:rPr>
          <w:noProof/>
          <w:lang w:eastAsia="ru-RU"/>
        </w:rPr>
        <w:t xml:space="preserve">                   </w:t>
      </w:r>
      <w:r w:rsidRPr="006D3055">
        <w:rPr>
          <w:noProof/>
          <w:lang w:eastAsia="ru-RU"/>
        </w:rPr>
        <w:t xml:space="preserve"> </w:t>
      </w:r>
      <w:r w:rsidRPr="006D3055">
        <w:rPr>
          <w:rFonts w:ascii="Times New Roman" w:eastAsia="Times New Roman" w:hAnsi="Times New Roman" w:cs="Times New Roman"/>
          <w:noProof/>
          <w:sz w:val="24"/>
          <w:szCs w:val="24"/>
          <w:lang w:eastAsia="ru-RU"/>
        </w:rPr>
        <w:drawing>
          <wp:inline distT="0" distB="0" distL="0" distR="0">
            <wp:extent cx="1261745" cy="2006754"/>
            <wp:effectExtent l="19050" t="0" r="0" b="0"/>
            <wp:docPr id="58" name="Рисунок 24"/>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23" cstate="print"/>
                    <a:srcRect/>
                    <a:stretch>
                      <a:fillRect/>
                    </a:stretch>
                  </pic:blipFill>
                  <pic:spPr bwMode="auto">
                    <a:xfrm>
                      <a:off x="0" y="0"/>
                      <a:ext cx="1261542" cy="2006431"/>
                    </a:xfrm>
                    <a:prstGeom prst="rect">
                      <a:avLst/>
                    </a:prstGeom>
                    <a:noFill/>
                    <a:ln w="9525">
                      <a:noFill/>
                      <a:miter lim="800000"/>
                      <a:headEnd/>
                      <a:tailEnd/>
                    </a:ln>
                    <a:effectLst/>
                  </pic:spPr>
                </pic:pic>
              </a:graphicData>
            </a:graphic>
          </wp:inline>
        </w:drawing>
      </w:r>
    </w:p>
    <w:p w:rsidR="000F2D39" w:rsidRDefault="000F2D39" w:rsidP="000F2D39">
      <w:pPr>
        <w:pStyle w:val="a6"/>
        <w:spacing w:before="100" w:beforeAutospacing="1" w:after="0" w:line="360" w:lineRule="auto"/>
        <w:rPr>
          <w:noProof/>
          <w:lang w:eastAsia="ru-RU"/>
        </w:rPr>
      </w:pPr>
    </w:p>
    <w:p w:rsidR="000F2D39" w:rsidRPr="006D3055" w:rsidRDefault="000F2D39" w:rsidP="000F2D39">
      <w:pPr>
        <w:pStyle w:val="a6"/>
        <w:spacing w:before="100" w:beforeAutospacing="1" w:after="0" w:line="360" w:lineRule="auto"/>
        <w:rPr>
          <w:noProof/>
          <w:lang w:eastAsia="ru-RU"/>
        </w:rPr>
      </w:pPr>
      <w:r w:rsidRPr="006D3055">
        <w:rPr>
          <w:rFonts w:ascii="Times New Roman" w:eastAsia="Times New Roman" w:hAnsi="Times New Roman" w:cs="Times New Roman"/>
          <w:noProof/>
          <w:sz w:val="24"/>
          <w:szCs w:val="24"/>
          <w:lang w:eastAsia="ru-RU"/>
        </w:rPr>
        <w:drawing>
          <wp:inline distT="0" distB="0" distL="0" distR="0">
            <wp:extent cx="1285875" cy="2266950"/>
            <wp:effectExtent l="19050" t="0" r="9525" b="0"/>
            <wp:docPr id="59" name="Рисунок 25"/>
            <wp:cNvGraphicFramePr/>
            <a:graphic xmlns:a="http://schemas.openxmlformats.org/drawingml/2006/main">
              <a:graphicData uri="http://schemas.openxmlformats.org/drawingml/2006/picture">
                <pic:pic xmlns:pic="http://schemas.openxmlformats.org/drawingml/2006/picture">
                  <pic:nvPicPr>
                    <pic:cNvPr id="24582" name="Picture 6"/>
                    <pic:cNvPicPr>
                      <a:picLocks noChangeAspect="1" noChangeArrowheads="1"/>
                    </pic:cNvPicPr>
                  </pic:nvPicPr>
                  <pic:blipFill>
                    <a:blip r:embed="rId24" cstate="print"/>
                    <a:srcRect/>
                    <a:stretch>
                      <a:fillRect/>
                    </a:stretch>
                  </pic:blipFill>
                  <pic:spPr bwMode="auto">
                    <a:xfrm>
                      <a:off x="0" y="0"/>
                      <a:ext cx="1285480" cy="2266254"/>
                    </a:xfrm>
                    <a:prstGeom prst="rect">
                      <a:avLst/>
                    </a:prstGeom>
                    <a:noFill/>
                    <a:ln w="9525">
                      <a:noFill/>
                      <a:miter lim="800000"/>
                      <a:headEnd/>
                      <a:tailEnd/>
                    </a:ln>
                    <a:effectLst/>
                  </pic:spPr>
                </pic:pic>
              </a:graphicData>
            </a:graphic>
          </wp:inline>
        </w:drawing>
      </w:r>
      <w:r w:rsidRPr="006D3055">
        <w:rPr>
          <w:noProof/>
          <w:lang w:eastAsia="ru-RU"/>
        </w:rPr>
        <w:t xml:space="preserve"> </w:t>
      </w:r>
      <w:r>
        <w:rPr>
          <w:noProof/>
          <w:lang w:eastAsia="ru-RU"/>
        </w:rPr>
        <w:t xml:space="preserve">                                   </w:t>
      </w:r>
      <w:r w:rsidRPr="006D3055">
        <w:rPr>
          <w:rFonts w:ascii="Times New Roman" w:eastAsia="Times New Roman" w:hAnsi="Times New Roman" w:cs="Times New Roman"/>
          <w:noProof/>
          <w:sz w:val="24"/>
          <w:szCs w:val="24"/>
          <w:lang w:eastAsia="ru-RU"/>
        </w:rPr>
        <w:drawing>
          <wp:inline distT="0" distB="0" distL="0" distR="0">
            <wp:extent cx="2438400" cy="1314450"/>
            <wp:effectExtent l="19050" t="0" r="0" b="0"/>
            <wp:docPr id="60" name="Рисунок 26"/>
            <wp:cNvGraphicFramePr/>
            <a:graphic xmlns:a="http://schemas.openxmlformats.org/drawingml/2006/main">
              <a:graphicData uri="http://schemas.openxmlformats.org/drawingml/2006/picture">
                <pic:pic xmlns:pic="http://schemas.openxmlformats.org/drawingml/2006/picture">
                  <pic:nvPicPr>
                    <pic:cNvPr id="24583" name="Picture 7"/>
                    <pic:cNvPicPr>
                      <a:picLocks noChangeAspect="1" noChangeArrowheads="1"/>
                    </pic:cNvPicPr>
                  </pic:nvPicPr>
                  <pic:blipFill>
                    <a:blip r:embed="rId25" cstate="print"/>
                    <a:srcRect/>
                    <a:stretch>
                      <a:fillRect/>
                    </a:stretch>
                  </pic:blipFill>
                  <pic:spPr bwMode="auto">
                    <a:xfrm>
                      <a:off x="0" y="0"/>
                      <a:ext cx="2434833" cy="1312527"/>
                    </a:xfrm>
                    <a:prstGeom prst="rect">
                      <a:avLst/>
                    </a:prstGeom>
                    <a:noFill/>
                    <a:ln w="9525">
                      <a:noFill/>
                      <a:miter lim="800000"/>
                      <a:headEnd/>
                      <a:tailEnd/>
                    </a:ln>
                    <a:effectLst/>
                  </pic:spPr>
                </pic:pic>
              </a:graphicData>
            </a:graphic>
          </wp:inline>
        </w:drawing>
      </w:r>
    </w:p>
    <w:p w:rsidR="000F2D39" w:rsidRPr="00E35B8E" w:rsidRDefault="000F2D39" w:rsidP="000F2D39">
      <w:pPr>
        <w:spacing w:before="100" w:beforeAutospacing="1" w:after="100" w:afterAutospacing="1" w:line="240" w:lineRule="auto"/>
        <w:ind w:left="720" w:firstLine="696"/>
        <w:rPr>
          <w:rFonts w:ascii="Times New Roman" w:eastAsia="Times New Roman" w:hAnsi="Times New Roman" w:cs="Times New Roman"/>
          <w:sz w:val="24"/>
          <w:szCs w:val="24"/>
        </w:rPr>
      </w:pPr>
      <w:r w:rsidRPr="00E35B8E">
        <w:rPr>
          <w:rFonts w:ascii="Times New Roman" w:eastAsia="Times New Roman" w:hAnsi="Times New Roman" w:cs="Times New Roman"/>
          <w:sz w:val="24"/>
          <w:szCs w:val="24"/>
        </w:rPr>
        <w:lastRenderedPageBreak/>
        <w:t xml:space="preserve">Осуществляя проект </w:t>
      </w:r>
      <w:r w:rsidRPr="00A403B7">
        <w:rPr>
          <w:rFonts w:ascii="Times New Roman" w:eastAsia="Times New Roman" w:hAnsi="Times New Roman" w:cs="Times New Roman"/>
          <w:i/>
          <w:sz w:val="24"/>
          <w:szCs w:val="24"/>
        </w:rPr>
        <w:t>«Самовар – народный символ России»</w:t>
      </w:r>
      <w:r w:rsidRPr="00E35B8E">
        <w:rPr>
          <w:rFonts w:ascii="Times New Roman" w:eastAsia="Times New Roman" w:hAnsi="Times New Roman" w:cs="Times New Roman"/>
          <w:sz w:val="24"/>
          <w:szCs w:val="24"/>
        </w:rPr>
        <w:t xml:space="preserve">,  мы провели огромную работу по развитию речи наших детей. Ребята готовили по схеме рассказы о том, как устроен самовар, выполняли работы по декоративно-прикладному  искусству с использованием словотворчества (придумывали загадки-описания про самовар). Выполняли разные виды разбора с тематической лексикой (звуковой анализ, слоговой анализ). </w:t>
      </w:r>
      <w:proofErr w:type="gramStart"/>
      <w:r w:rsidRPr="00E35B8E">
        <w:rPr>
          <w:rFonts w:ascii="Times New Roman" w:eastAsia="Times New Roman" w:hAnsi="Times New Roman" w:cs="Times New Roman"/>
          <w:sz w:val="24"/>
          <w:szCs w:val="24"/>
        </w:rPr>
        <w:t>Лексикон детей пополнился многими словами (самовар, изба, коромысло, лапти, чугунок, ухват и.т.п.).</w:t>
      </w:r>
      <w:proofErr w:type="gramEnd"/>
      <w:r w:rsidRPr="00E35B8E">
        <w:rPr>
          <w:rFonts w:ascii="Times New Roman" w:eastAsia="Times New Roman" w:hAnsi="Times New Roman" w:cs="Times New Roman"/>
          <w:sz w:val="24"/>
          <w:szCs w:val="24"/>
        </w:rPr>
        <w:t xml:space="preserve"> Ребята разучивали пословицы и поговорки про самовар, знакомились с художественными произведениями, в которых встречается самовар, учили наизусть стихотворения о самоваре, а на посиделках у Агафьи с чаепитием из самовара в Русской избе наперебой рассказывали гостье из прошлого, что они узнали об этом чудесном предмете русского быта. Продуктом данного проекта стал познавательный ролик о самоваре, который могут просматривать ребята из других групп и знакомиться с этим национальным символом России.</w:t>
      </w:r>
    </w:p>
    <w:p w:rsidR="000F2D39" w:rsidRDefault="000F2D39" w:rsidP="000F2D39">
      <w:pPr>
        <w:pStyle w:val="a6"/>
        <w:spacing w:before="100" w:beforeAutospacing="1" w:after="0" w:line="360" w:lineRule="auto"/>
        <w:rPr>
          <w:rFonts w:ascii="Times New Roman" w:eastAsia="Times New Roman" w:hAnsi="Times New Roman" w:cs="Times New Roman"/>
          <w:b/>
          <w:bCs/>
          <w:sz w:val="24"/>
          <w:szCs w:val="24"/>
          <w:lang w:eastAsia="ru-RU"/>
        </w:rPr>
      </w:pPr>
      <w:r w:rsidRPr="006D3055">
        <w:rPr>
          <w:rFonts w:ascii="Times New Roman" w:eastAsia="Times New Roman" w:hAnsi="Times New Roman" w:cs="Times New Roman"/>
          <w:b/>
          <w:bCs/>
          <w:noProof/>
          <w:sz w:val="24"/>
          <w:szCs w:val="24"/>
          <w:lang w:eastAsia="ru-RU"/>
        </w:rPr>
        <w:drawing>
          <wp:inline distT="0" distB="0" distL="0" distR="0">
            <wp:extent cx="2419350" cy="1524000"/>
            <wp:effectExtent l="19050" t="0" r="0" b="0"/>
            <wp:docPr id="61" name="Рисунок 29" descr="C:\Users\Алексей\Pictures\vlcsnap-2023-04-27-21h46m52s316.png"/>
            <wp:cNvGraphicFramePr/>
            <a:graphic xmlns:a="http://schemas.openxmlformats.org/drawingml/2006/main">
              <a:graphicData uri="http://schemas.openxmlformats.org/drawingml/2006/picture">
                <pic:pic xmlns:pic="http://schemas.openxmlformats.org/drawingml/2006/picture">
                  <pic:nvPicPr>
                    <pic:cNvPr id="4098" name="Picture 2" descr="C:\Users\Алексей\Pictures\vlcsnap-2023-04-27-21h46m52s316.png"/>
                    <pic:cNvPicPr>
                      <a:picLocks noChangeAspect="1" noChangeArrowheads="1"/>
                    </pic:cNvPicPr>
                  </pic:nvPicPr>
                  <pic:blipFill>
                    <a:blip r:embed="rId26" cstate="print"/>
                    <a:srcRect/>
                    <a:stretch>
                      <a:fillRect/>
                    </a:stretch>
                  </pic:blipFill>
                  <pic:spPr bwMode="auto">
                    <a:xfrm>
                      <a:off x="0" y="0"/>
                      <a:ext cx="2421376" cy="1525276"/>
                    </a:xfrm>
                    <a:prstGeom prst="rect">
                      <a:avLst/>
                    </a:prstGeom>
                    <a:noFill/>
                  </pic:spPr>
                </pic:pic>
              </a:graphicData>
            </a:graphic>
          </wp:inline>
        </w:drawing>
      </w:r>
      <w:r>
        <w:rPr>
          <w:rFonts w:ascii="Times New Roman" w:eastAsia="Times New Roman" w:hAnsi="Times New Roman" w:cs="Times New Roman"/>
          <w:b/>
          <w:bCs/>
          <w:sz w:val="24"/>
          <w:szCs w:val="24"/>
          <w:lang w:eastAsia="ru-RU"/>
        </w:rPr>
        <w:t xml:space="preserve">      </w:t>
      </w:r>
      <w:r w:rsidRPr="006D3055">
        <w:rPr>
          <w:rFonts w:ascii="Times New Roman" w:eastAsia="Times New Roman" w:hAnsi="Times New Roman" w:cs="Times New Roman"/>
          <w:b/>
          <w:bCs/>
          <w:noProof/>
          <w:sz w:val="24"/>
          <w:szCs w:val="24"/>
          <w:lang w:eastAsia="ru-RU"/>
        </w:rPr>
        <w:drawing>
          <wp:inline distT="0" distB="0" distL="0" distR="0">
            <wp:extent cx="1743075" cy="2095279"/>
            <wp:effectExtent l="19050" t="0" r="9525" b="0"/>
            <wp:docPr id="62" name="Рисунок 30"/>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27" cstate="print"/>
                    <a:srcRect/>
                    <a:stretch>
                      <a:fillRect/>
                    </a:stretch>
                  </pic:blipFill>
                  <pic:spPr bwMode="auto">
                    <a:xfrm>
                      <a:off x="0" y="0"/>
                      <a:ext cx="1742208" cy="2094236"/>
                    </a:xfrm>
                    <a:prstGeom prst="rect">
                      <a:avLst/>
                    </a:prstGeom>
                    <a:noFill/>
                    <a:ln w="9525">
                      <a:noFill/>
                      <a:miter lim="800000"/>
                      <a:headEnd/>
                      <a:tailEnd/>
                    </a:ln>
                    <a:effectLst/>
                  </pic:spPr>
                </pic:pic>
              </a:graphicData>
            </a:graphic>
          </wp:inline>
        </w:drawing>
      </w:r>
    </w:p>
    <w:p w:rsidR="000F2D39" w:rsidRDefault="000F2D39" w:rsidP="000F2D39">
      <w:pPr>
        <w:pStyle w:val="a6"/>
        <w:spacing w:before="100" w:beforeAutospacing="1" w:after="0" w:line="360" w:lineRule="auto"/>
        <w:rPr>
          <w:rFonts w:ascii="Times New Roman" w:eastAsia="Times New Roman" w:hAnsi="Times New Roman" w:cs="Times New Roman"/>
          <w:b/>
          <w:bCs/>
          <w:sz w:val="24"/>
          <w:szCs w:val="24"/>
          <w:lang w:eastAsia="ru-RU"/>
        </w:rPr>
      </w:pPr>
    </w:p>
    <w:p w:rsidR="000F2D39" w:rsidRDefault="000F2D39" w:rsidP="000F2D39">
      <w:pPr>
        <w:pStyle w:val="a6"/>
        <w:spacing w:before="100" w:beforeAutospacing="1"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6D3055">
        <w:rPr>
          <w:rFonts w:ascii="Times New Roman" w:eastAsia="Times New Roman" w:hAnsi="Times New Roman" w:cs="Times New Roman"/>
          <w:b/>
          <w:bCs/>
          <w:noProof/>
          <w:sz w:val="24"/>
          <w:szCs w:val="24"/>
          <w:lang w:eastAsia="ru-RU"/>
        </w:rPr>
        <w:drawing>
          <wp:inline distT="0" distB="0" distL="0" distR="0">
            <wp:extent cx="2676525" cy="1379101"/>
            <wp:effectExtent l="19050" t="0" r="9525" b="0"/>
            <wp:docPr id="63" name="Рисунок 31" descr="C:\Users\Алексей\Pictures\vlcsnap-2023-04-27-22h15m09s149.png"/>
            <wp:cNvGraphicFramePr/>
            <a:graphic xmlns:a="http://schemas.openxmlformats.org/drawingml/2006/main">
              <a:graphicData uri="http://schemas.openxmlformats.org/drawingml/2006/picture">
                <pic:pic xmlns:pic="http://schemas.openxmlformats.org/drawingml/2006/picture">
                  <pic:nvPicPr>
                    <pic:cNvPr id="4102" name="Picture 6" descr="C:\Users\Алексей\Pictures\vlcsnap-2023-04-27-22h15m09s149.png"/>
                    <pic:cNvPicPr>
                      <a:picLocks noChangeAspect="1" noChangeArrowheads="1"/>
                    </pic:cNvPicPr>
                  </pic:nvPicPr>
                  <pic:blipFill>
                    <a:blip r:embed="rId28" cstate="print"/>
                    <a:srcRect/>
                    <a:stretch>
                      <a:fillRect/>
                    </a:stretch>
                  </pic:blipFill>
                  <pic:spPr bwMode="auto">
                    <a:xfrm>
                      <a:off x="0" y="0"/>
                      <a:ext cx="2676117" cy="1378891"/>
                    </a:xfrm>
                    <a:prstGeom prst="rect">
                      <a:avLst/>
                    </a:prstGeom>
                    <a:noFill/>
                  </pic:spPr>
                </pic:pic>
              </a:graphicData>
            </a:graphic>
          </wp:inline>
        </w:drawing>
      </w:r>
    </w:p>
    <w:p w:rsidR="000F2D39" w:rsidRDefault="000F2D39" w:rsidP="000F2D39">
      <w:pPr>
        <w:spacing w:after="0" w:line="360" w:lineRule="auto"/>
        <w:rPr>
          <w:rFonts w:ascii="Times New Roman" w:eastAsia="Times New Roman" w:hAnsi="Times New Roman" w:cs="Times New Roman"/>
          <w:bCs/>
          <w:sz w:val="24"/>
          <w:szCs w:val="24"/>
        </w:rPr>
      </w:pPr>
    </w:p>
    <w:p w:rsidR="000F2D39" w:rsidRPr="00ED577D" w:rsidRDefault="000F2D39" w:rsidP="000F2D39">
      <w:pPr>
        <w:spacing w:after="0" w:line="240" w:lineRule="auto"/>
        <w:ind w:firstLine="708"/>
        <w:rPr>
          <w:rFonts w:asciiTheme="minorHAnsi" w:eastAsiaTheme="minorHAnsi" w:hAnsiTheme="minorHAnsi" w:cstheme="minorBidi"/>
          <w:noProof/>
        </w:rPr>
      </w:pPr>
      <w:r w:rsidRPr="006D3055">
        <w:rPr>
          <w:rFonts w:ascii="Times New Roman" w:eastAsia="Times New Roman" w:hAnsi="Times New Roman" w:cs="Times New Roman"/>
          <w:bCs/>
          <w:sz w:val="24"/>
          <w:szCs w:val="24"/>
        </w:rPr>
        <w:t xml:space="preserve">В ходе реализации проекта </w:t>
      </w:r>
      <w:r>
        <w:rPr>
          <w:rFonts w:ascii="Times New Roman" w:eastAsia="Times New Roman" w:hAnsi="Times New Roman" w:cs="Times New Roman"/>
          <w:bCs/>
          <w:sz w:val="24"/>
          <w:szCs w:val="24"/>
        </w:rPr>
        <w:t xml:space="preserve">«Исторические дни» </w:t>
      </w:r>
      <w:r w:rsidRPr="006D3055">
        <w:rPr>
          <w:rFonts w:ascii="Times New Roman" w:eastAsia="Times New Roman" w:hAnsi="Times New Roman" w:cs="Times New Roman"/>
          <w:bCs/>
          <w:sz w:val="24"/>
          <w:szCs w:val="24"/>
        </w:rPr>
        <w:t>дети познакомились с</w:t>
      </w:r>
      <w:r>
        <w:rPr>
          <w:rFonts w:ascii="Times New Roman" w:eastAsia="Times New Roman" w:hAnsi="Times New Roman" w:cs="Times New Roman"/>
          <w:bCs/>
          <w:sz w:val="24"/>
          <w:szCs w:val="24"/>
        </w:rPr>
        <w:t xml:space="preserve"> историей и традициями русского</w:t>
      </w:r>
      <w:r>
        <w:rPr>
          <w:noProof/>
        </w:rPr>
        <w:t xml:space="preserve"> </w:t>
      </w:r>
      <w:r w:rsidRPr="006D3055">
        <w:rPr>
          <w:rFonts w:ascii="Times New Roman" w:eastAsia="Times New Roman" w:hAnsi="Times New Roman" w:cs="Times New Roman"/>
          <w:bCs/>
          <w:sz w:val="24"/>
          <w:szCs w:val="24"/>
        </w:rPr>
        <w:t xml:space="preserve">народа. </w:t>
      </w:r>
    </w:p>
    <w:p w:rsidR="000F2D39" w:rsidRDefault="000F2D39" w:rsidP="000F2D39">
      <w:pPr>
        <w:spacing w:after="0" w:line="240" w:lineRule="auto"/>
        <w:ind w:firstLine="708"/>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Ребята</w:t>
      </w:r>
      <w:r w:rsidRPr="006D3055">
        <w:rPr>
          <w:rFonts w:ascii="Times New Roman" w:eastAsia="Times New Roman" w:hAnsi="Times New Roman" w:cs="Times New Roman"/>
          <w:bCs/>
          <w:sz w:val="24"/>
          <w:szCs w:val="24"/>
        </w:rPr>
        <w:t xml:space="preserve"> много узнали о народной культуре,  повысился интерес к отечественной традиционной культуре, ее сохранению и развитию. </w:t>
      </w:r>
      <w:r>
        <w:rPr>
          <w:rFonts w:ascii="Times New Roman" w:eastAsia="Times New Roman" w:hAnsi="Times New Roman" w:cs="Times New Roman"/>
          <w:bCs/>
          <w:sz w:val="24"/>
          <w:szCs w:val="24"/>
        </w:rPr>
        <w:t xml:space="preserve"> </w:t>
      </w:r>
      <w:r w:rsidRPr="00450D11">
        <w:rPr>
          <w:rFonts w:ascii="Times New Roman" w:eastAsia="Times New Roman" w:hAnsi="Times New Roman" w:cs="Times New Roman"/>
          <w:bCs/>
          <w:sz w:val="24"/>
          <w:szCs w:val="24"/>
        </w:rPr>
        <w:t>Укрепилось сотрудничество с родителями по привитию ребенку интереса и любви к истории, культуре, обычаям и традициям народа, воспи</w:t>
      </w:r>
      <w:r>
        <w:rPr>
          <w:rFonts w:ascii="Times New Roman" w:eastAsia="Times New Roman" w:hAnsi="Times New Roman" w:cs="Times New Roman"/>
          <w:bCs/>
          <w:sz w:val="24"/>
          <w:szCs w:val="24"/>
        </w:rPr>
        <w:t>танию патриотических чувств. </w:t>
      </w:r>
    </w:p>
    <w:p w:rsidR="000F2D39" w:rsidRPr="00A403B7" w:rsidRDefault="000F2D39" w:rsidP="00A403B7">
      <w:pPr>
        <w:spacing w:after="0" w:line="240" w:lineRule="auto"/>
        <w:ind w:firstLine="708"/>
        <w:rPr>
          <w:rFonts w:ascii="Times New Roman" w:eastAsia="Times New Roman" w:hAnsi="Times New Roman" w:cs="Times New Roman"/>
          <w:bCs/>
          <w:sz w:val="24"/>
          <w:szCs w:val="24"/>
        </w:rPr>
      </w:pPr>
      <w:r w:rsidRPr="00450D11">
        <w:rPr>
          <w:rFonts w:ascii="Times New Roman" w:eastAsia="Times New Roman" w:hAnsi="Times New Roman" w:cs="Times New Roman"/>
          <w:bCs/>
          <w:sz w:val="24"/>
          <w:szCs w:val="24"/>
        </w:rPr>
        <w:t>Проделанная работа дала положительные результаты.</w:t>
      </w:r>
      <w:r>
        <w:rPr>
          <w:rFonts w:ascii="Times New Roman" w:eastAsia="Times New Roman" w:hAnsi="Times New Roman" w:cs="Times New Roman"/>
          <w:bCs/>
          <w:sz w:val="24"/>
          <w:szCs w:val="24"/>
        </w:rPr>
        <w:t xml:space="preserve"> И</w:t>
      </w:r>
      <w:r w:rsidRPr="00450D11">
        <w:rPr>
          <w:rFonts w:ascii="Times New Roman" w:eastAsia="Times New Roman" w:hAnsi="Times New Roman" w:cs="Times New Roman"/>
          <w:bCs/>
          <w:sz w:val="24"/>
          <w:szCs w:val="24"/>
        </w:rPr>
        <w:t xml:space="preserve">зобразительная, игровая, театрализованная и другие виды детской деятельности, в основе которых лежит история народной культуры, способствуют формированию у детей не только эстетических чувств, эстетического отношения к окружающему, но и закладывают основы  </w:t>
      </w:r>
      <w:r>
        <w:rPr>
          <w:rFonts w:ascii="Times New Roman" w:eastAsia="Times New Roman" w:hAnsi="Times New Roman" w:cs="Times New Roman"/>
          <w:bCs/>
          <w:sz w:val="24"/>
          <w:szCs w:val="24"/>
        </w:rPr>
        <w:t xml:space="preserve">нравственно-патриотического воспитания, </w:t>
      </w:r>
      <w:r w:rsidRPr="00450D11">
        <w:rPr>
          <w:rFonts w:ascii="Times New Roman" w:eastAsia="Times New Roman" w:hAnsi="Times New Roman" w:cs="Times New Roman"/>
          <w:bCs/>
          <w:sz w:val="24"/>
          <w:szCs w:val="24"/>
        </w:rPr>
        <w:t>развива</w:t>
      </w:r>
      <w:r>
        <w:rPr>
          <w:rFonts w:ascii="Times New Roman" w:eastAsia="Times New Roman" w:hAnsi="Times New Roman" w:cs="Times New Roman"/>
          <w:bCs/>
          <w:sz w:val="24"/>
          <w:szCs w:val="24"/>
        </w:rPr>
        <w:t>ю</w:t>
      </w:r>
      <w:r w:rsidRPr="00450D11">
        <w:rPr>
          <w:rFonts w:ascii="Times New Roman" w:eastAsia="Times New Roman" w:hAnsi="Times New Roman" w:cs="Times New Roman"/>
          <w:bCs/>
          <w:sz w:val="24"/>
          <w:szCs w:val="24"/>
        </w:rPr>
        <w:t>т важнейшие психические процессы, формиру</w:t>
      </w:r>
      <w:r>
        <w:rPr>
          <w:rFonts w:ascii="Times New Roman" w:eastAsia="Times New Roman" w:hAnsi="Times New Roman" w:cs="Times New Roman"/>
          <w:bCs/>
          <w:sz w:val="24"/>
          <w:szCs w:val="24"/>
        </w:rPr>
        <w:t>ю</w:t>
      </w:r>
      <w:r w:rsidRPr="00450D11">
        <w:rPr>
          <w:rFonts w:ascii="Times New Roman" w:eastAsia="Times New Roman" w:hAnsi="Times New Roman" w:cs="Times New Roman"/>
          <w:bCs/>
          <w:sz w:val="24"/>
          <w:szCs w:val="24"/>
        </w:rPr>
        <w:t>т компоненты различных способностей, в том числе речевых.</w:t>
      </w:r>
    </w:p>
    <w:p w:rsidR="00035D0A" w:rsidRPr="00035D0A" w:rsidRDefault="00F64D8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sectPr w:rsidR="00035D0A" w:rsidRPr="00035D0A" w:rsidSect="00A401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91427"/>
    <w:multiLevelType w:val="multilevel"/>
    <w:tmpl w:val="A4F0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366403"/>
    <w:multiLevelType w:val="hybridMultilevel"/>
    <w:tmpl w:val="E9AAD170"/>
    <w:lvl w:ilvl="0" w:tplc="0419000D">
      <w:start w:val="1"/>
      <w:numFmt w:val="bullet"/>
      <w:lvlText w:val=""/>
      <w:lvlJc w:val="left"/>
      <w:pPr>
        <w:tabs>
          <w:tab w:val="num" w:pos="720"/>
        </w:tabs>
        <w:ind w:left="720" w:hanging="360"/>
      </w:pPr>
      <w:rPr>
        <w:rFonts w:ascii="Wingdings" w:hAnsi="Wingdings" w:hint="default"/>
      </w:rPr>
    </w:lvl>
    <w:lvl w:ilvl="1" w:tplc="AEA6A716" w:tentative="1">
      <w:start w:val="1"/>
      <w:numFmt w:val="bullet"/>
      <w:lvlText w:val=""/>
      <w:lvlJc w:val="left"/>
      <w:pPr>
        <w:tabs>
          <w:tab w:val="num" w:pos="1440"/>
        </w:tabs>
        <w:ind w:left="1440" w:hanging="360"/>
      </w:pPr>
      <w:rPr>
        <w:rFonts w:ascii="Wingdings" w:hAnsi="Wingdings" w:hint="default"/>
      </w:rPr>
    </w:lvl>
    <w:lvl w:ilvl="2" w:tplc="A9BCFBAA" w:tentative="1">
      <w:start w:val="1"/>
      <w:numFmt w:val="bullet"/>
      <w:lvlText w:val=""/>
      <w:lvlJc w:val="left"/>
      <w:pPr>
        <w:tabs>
          <w:tab w:val="num" w:pos="2160"/>
        </w:tabs>
        <w:ind w:left="2160" w:hanging="360"/>
      </w:pPr>
      <w:rPr>
        <w:rFonts w:ascii="Wingdings" w:hAnsi="Wingdings" w:hint="default"/>
      </w:rPr>
    </w:lvl>
    <w:lvl w:ilvl="3" w:tplc="2E1691FE" w:tentative="1">
      <w:start w:val="1"/>
      <w:numFmt w:val="bullet"/>
      <w:lvlText w:val=""/>
      <w:lvlJc w:val="left"/>
      <w:pPr>
        <w:tabs>
          <w:tab w:val="num" w:pos="2880"/>
        </w:tabs>
        <w:ind w:left="2880" w:hanging="360"/>
      </w:pPr>
      <w:rPr>
        <w:rFonts w:ascii="Wingdings" w:hAnsi="Wingdings" w:hint="default"/>
      </w:rPr>
    </w:lvl>
    <w:lvl w:ilvl="4" w:tplc="4B5EB9AE" w:tentative="1">
      <w:start w:val="1"/>
      <w:numFmt w:val="bullet"/>
      <w:lvlText w:val=""/>
      <w:lvlJc w:val="left"/>
      <w:pPr>
        <w:tabs>
          <w:tab w:val="num" w:pos="3600"/>
        </w:tabs>
        <w:ind w:left="3600" w:hanging="360"/>
      </w:pPr>
      <w:rPr>
        <w:rFonts w:ascii="Wingdings" w:hAnsi="Wingdings" w:hint="default"/>
      </w:rPr>
    </w:lvl>
    <w:lvl w:ilvl="5" w:tplc="E2A8F160" w:tentative="1">
      <w:start w:val="1"/>
      <w:numFmt w:val="bullet"/>
      <w:lvlText w:val=""/>
      <w:lvlJc w:val="left"/>
      <w:pPr>
        <w:tabs>
          <w:tab w:val="num" w:pos="4320"/>
        </w:tabs>
        <w:ind w:left="4320" w:hanging="360"/>
      </w:pPr>
      <w:rPr>
        <w:rFonts w:ascii="Wingdings" w:hAnsi="Wingdings" w:hint="default"/>
      </w:rPr>
    </w:lvl>
    <w:lvl w:ilvl="6" w:tplc="A78C316C" w:tentative="1">
      <w:start w:val="1"/>
      <w:numFmt w:val="bullet"/>
      <w:lvlText w:val=""/>
      <w:lvlJc w:val="left"/>
      <w:pPr>
        <w:tabs>
          <w:tab w:val="num" w:pos="5040"/>
        </w:tabs>
        <w:ind w:left="5040" w:hanging="360"/>
      </w:pPr>
      <w:rPr>
        <w:rFonts w:ascii="Wingdings" w:hAnsi="Wingdings" w:hint="default"/>
      </w:rPr>
    </w:lvl>
    <w:lvl w:ilvl="7" w:tplc="838611A2" w:tentative="1">
      <w:start w:val="1"/>
      <w:numFmt w:val="bullet"/>
      <w:lvlText w:val=""/>
      <w:lvlJc w:val="left"/>
      <w:pPr>
        <w:tabs>
          <w:tab w:val="num" w:pos="5760"/>
        </w:tabs>
        <w:ind w:left="5760" w:hanging="360"/>
      </w:pPr>
      <w:rPr>
        <w:rFonts w:ascii="Wingdings" w:hAnsi="Wingdings" w:hint="default"/>
      </w:rPr>
    </w:lvl>
    <w:lvl w:ilvl="8" w:tplc="B302D1C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E6E4F"/>
    <w:rsid w:val="00035D0A"/>
    <w:rsid w:val="000866A8"/>
    <w:rsid w:val="000F2D39"/>
    <w:rsid w:val="00555D94"/>
    <w:rsid w:val="005F0312"/>
    <w:rsid w:val="009A33E6"/>
    <w:rsid w:val="00A03414"/>
    <w:rsid w:val="00A40160"/>
    <w:rsid w:val="00A403B7"/>
    <w:rsid w:val="00AF6295"/>
    <w:rsid w:val="00D712CA"/>
    <w:rsid w:val="00EE6E4F"/>
    <w:rsid w:val="00F64D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E4F"/>
    <w:pPr>
      <w:spacing w:after="160" w:line="259" w:lineRule="auto"/>
    </w:pPr>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62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6295"/>
    <w:rPr>
      <w:rFonts w:ascii="Tahoma" w:eastAsia="Calibri" w:hAnsi="Tahoma" w:cs="Tahoma"/>
      <w:sz w:val="16"/>
      <w:szCs w:val="16"/>
      <w:lang w:eastAsia="ru-RU"/>
    </w:rPr>
  </w:style>
  <w:style w:type="paragraph" w:styleId="a5">
    <w:name w:val="Normal (Web)"/>
    <w:basedOn w:val="a"/>
    <w:uiPriority w:val="99"/>
    <w:unhideWhenUsed/>
    <w:rsid w:val="00035D0A"/>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0F2D39"/>
    <w:pPr>
      <w:spacing w:after="200" w:line="276" w:lineRule="auto"/>
      <w:ind w:left="720"/>
      <w:contextualSpacing/>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18332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1702</Words>
  <Characters>9708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Радин</dc:creator>
  <cp:lastModifiedBy>Алексей Радин</cp:lastModifiedBy>
  <cp:revision>8</cp:revision>
  <dcterms:created xsi:type="dcterms:W3CDTF">2023-11-24T04:13:00Z</dcterms:created>
  <dcterms:modified xsi:type="dcterms:W3CDTF">2023-11-25T03:55:00Z</dcterms:modified>
</cp:coreProperties>
</file>